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B96EB4" w14:textId="77777777" w:rsidR="00954110" w:rsidRDefault="0001489A" w:rsidP="00954110">
      <w:pPr>
        <w:pStyle w:val="Title"/>
      </w:pPr>
      <w:r>
        <w:t>Daysland School Hot Lunch Committee</w:t>
      </w:r>
    </w:p>
    <w:tbl>
      <w:tblPr>
        <w:tblW w:w="5000" w:type="pct"/>
        <w:tblLayout w:type="fixed"/>
        <w:tblCellMar>
          <w:top w:w="14" w:type="dxa"/>
          <w:left w:w="0" w:type="dxa"/>
          <w:bottom w:w="14" w:type="dxa"/>
          <w:right w:w="0" w:type="dxa"/>
        </w:tblCellMar>
        <w:tblLook w:val="0000" w:firstRow="0" w:lastRow="0" w:firstColumn="0" w:lastColumn="0" w:noHBand="0" w:noVBand="0"/>
      </w:tblPr>
      <w:tblGrid>
        <w:gridCol w:w="2122"/>
        <w:gridCol w:w="2817"/>
        <w:gridCol w:w="2390"/>
        <w:gridCol w:w="3471"/>
      </w:tblGrid>
      <w:tr w:rsidR="00E43BAB" w:rsidRPr="00692553" w14:paraId="3EB1E884" w14:textId="77777777" w:rsidTr="005F58B2">
        <w:trPr>
          <w:cantSplit/>
        </w:trPr>
        <w:tc>
          <w:tcPr>
            <w:tcW w:w="1980" w:type="dxa"/>
            <w:shd w:val="clear" w:color="auto" w:fill="auto"/>
            <w:tcMar>
              <w:left w:w="0" w:type="dxa"/>
            </w:tcMar>
            <w:vAlign w:val="center"/>
          </w:tcPr>
          <w:p w14:paraId="7DD8CEEC" w14:textId="77777777" w:rsidR="00E43BAB" w:rsidRDefault="00E43BAB" w:rsidP="00954110">
            <w:pPr>
              <w:pStyle w:val="Heading1"/>
            </w:pPr>
            <w:r w:rsidRPr="00954110">
              <w:t>Minu</w:t>
            </w:r>
            <w:r>
              <w:t>tes</w:t>
            </w:r>
          </w:p>
        </w:tc>
        <w:sdt>
          <w:sdtPr>
            <w:alias w:val="Date"/>
            <w:tag w:val="Date"/>
            <w:id w:val="48425581"/>
            <w:placeholder>
              <w:docPart w:val="1ACE70D509A6FE48A29176FC5C89AC91"/>
            </w:placeholder>
            <w:date w:fullDate="2015-09-09T00:00:00Z">
              <w:dateFormat w:val="MMMM d, yyyy"/>
              <w:lid w:val="en-US"/>
              <w:storeMappedDataAs w:val="dateTime"/>
              <w:calendar w:val="gregorian"/>
            </w:date>
          </w:sdtPr>
          <w:sdtContent>
            <w:tc>
              <w:tcPr>
                <w:tcW w:w="2629" w:type="dxa"/>
                <w:shd w:val="clear" w:color="auto" w:fill="auto"/>
                <w:tcMar>
                  <w:left w:w="0" w:type="dxa"/>
                </w:tcMar>
                <w:vAlign w:val="center"/>
              </w:tcPr>
              <w:p w14:paraId="01873B49" w14:textId="77777777" w:rsidR="00E43BAB" w:rsidRPr="00954110" w:rsidRDefault="0001489A" w:rsidP="0001489A">
                <w:pPr>
                  <w:pStyle w:val="Details"/>
                </w:pPr>
                <w:r>
                  <w:t>September 9, 2015</w:t>
                </w:r>
              </w:p>
            </w:tc>
          </w:sdtContent>
        </w:sdt>
        <w:tc>
          <w:tcPr>
            <w:tcW w:w="2231" w:type="dxa"/>
            <w:shd w:val="clear" w:color="auto" w:fill="auto"/>
            <w:tcMar>
              <w:left w:w="0" w:type="dxa"/>
            </w:tcMar>
            <w:vAlign w:val="center"/>
          </w:tcPr>
          <w:p w14:paraId="3BFA0343" w14:textId="77777777" w:rsidR="00E43BAB" w:rsidRPr="00954110" w:rsidRDefault="0001489A" w:rsidP="0001489A">
            <w:pPr>
              <w:pStyle w:val="Details"/>
            </w:pPr>
            <w:r>
              <w:t>7 p.m.</w:t>
            </w:r>
          </w:p>
        </w:tc>
        <w:tc>
          <w:tcPr>
            <w:tcW w:w="3240" w:type="dxa"/>
            <w:shd w:val="clear" w:color="auto" w:fill="auto"/>
            <w:tcMar>
              <w:left w:w="0" w:type="dxa"/>
            </w:tcMar>
            <w:vAlign w:val="center"/>
          </w:tcPr>
          <w:p w14:paraId="015BED79" w14:textId="77777777" w:rsidR="00E43BAB" w:rsidRPr="00954110" w:rsidRDefault="0001489A" w:rsidP="0001489A">
            <w:pPr>
              <w:pStyle w:val="Details"/>
            </w:pPr>
            <w:r>
              <w:t>Daysland school</w:t>
            </w:r>
          </w:p>
        </w:tc>
      </w:tr>
    </w:tbl>
    <w:p w14:paraId="4A31D437" w14:textId="77777777" w:rsidR="00954110" w:rsidRDefault="00954110"/>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14" w:type="dxa"/>
          <w:left w:w="0" w:type="dxa"/>
          <w:bottom w:w="14" w:type="dxa"/>
          <w:right w:w="0" w:type="dxa"/>
        </w:tblCellMar>
        <w:tblLook w:val="0000" w:firstRow="0" w:lastRow="0" w:firstColumn="0" w:lastColumn="0" w:noHBand="0" w:noVBand="0"/>
      </w:tblPr>
      <w:tblGrid>
        <w:gridCol w:w="2112"/>
        <w:gridCol w:w="8698"/>
      </w:tblGrid>
      <w:tr w:rsidR="0085168B" w:rsidRPr="00692553" w14:paraId="30597397" w14:textId="77777777" w:rsidTr="0001489A">
        <w:trPr>
          <w:trHeight w:val="360"/>
        </w:trPr>
        <w:tc>
          <w:tcPr>
            <w:tcW w:w="1971" w:type="dxa"/>
            <w:tcBorders>
              <w:top w:val="single" w:sz="12" w:space="0" w:color="BFBFBF" w:themeColor="background1" w:themeShade="BF"/>
            </w:tcBorders>
            <w:shd w:val="clear" w:color="auto" w:fill="F2F2F2" w:themeFill="background1" w:themeFillShade="F2"/>
            <w:vAlign w:val="center"/>
          </w:tcPr>
          <w:p w14:paraId="74A71320" w14:textId="77777777" w:rsidR="0085168B" w:rsidRPr="00692553" w:rsidRDefault="00E60E43" w:rsidP="00954110">
            <w:pPr>
              <w:pStyle w:val="Heading3"/>
            </w:pPr>
            <w:r w:rsidRPr="00954110">
              <w:t>Meeting called</w:t>
            </w:r>
            <w:r>
              <w:t xml:space="preserve"> by</w:t>
            </w:r>
          </w:p>
        </w:tc>
        <w:tc>
          <w:tcPr>
            <w:tcW w:w="8119" w:type="dxa"/>
            <w:tcBorders>
              <w:top w:val="single" w:sz="12" w:space="0" w:color="BFBFBF" w:themeColor="background1" w:themeShade="BF"/>
            </w:tcBorders>
            <w:shd w:val="clear" w:color="auto" w:fill="auto"/>
            <w:vAlign w:val="center"/>
          </w:tcPr>
          <w:p w14:paraId="4895A7F6" w14:textId="05607C37" w:rsidR="0085168B" w:rsidRPr="00692553" w:rsidRDefault="0001489A" w:rsidP="005052C5">
            <w:r>
              <w:t>Marie Harty</w:t>
            </w:r>
            <w:r w:rsidR="00725162">
              <w:t xml:space="preserve"> at 7:00 p.m.</w:t>
            </w:r>
          </w:p>
        </w:tc>
      </w:tr>
      <w:tr w:rsidR="0085168B" w:rsidRPr="00692553" w14:paraId="077D3DC1" w14:textId="77777777" w:rsidTr="0001489A">
        <w:trPr>
          <w:trHeight w:val="360"/>
        </w:trPr>
        <w:tc>
          <w:tcPr>
            <w:tcW w:w="1971" w:type="dxa"/>
            <w:shd w:val="clear" w:color="auto" w:fill="F2F2F2" w:themeFill="background1" w:themeFillShade="F2"/>
            <w:vAlign w:val="center"/>
          </w:tcPr>
          <w:p w14:paraId="72B43EEB" w14:textId="77777777" w:rsidR="0085168B" w:rsidRPr="00692553" w:rsidRDefault="0085168B" w:rsidP="00954110">
            <w:pPr>
              <w:pStyle w:val="Heading3"/>
            </w:pPr>
            <w:r w:rsidRPr="00692553">
              <w:t>Note take</w:t>
            </w:r>
            <w:r w:rsidR="00E60E43">
              <w:t>r</w:t>
            </w:r>
          </w:p>
        </w:tc>
        <w:tc>
          <w:tcPr>
            <w:tcW w:w="8119" w:type="dxa"/>
            <w:shd w:val="clear" w:color="auto" w:fill="auto"/>
            <w:vAlign w:val="center"/>
          </w:tcPr>
          <w:p w14:paraId="07DEC020" w14:textId="77777777" w:rsidR="0085168B" w:rsidRPr="00692553" w:rsidRDefault="0001489A" w:rsidP="005052C5">
            <w:r>
              <w:t>Amy Wieschorster</w:t>
            </w:r>
          </w:p>
        </w:tc>
      </w:tr>
      <w:tr w:rsidR="0085168B" w:rsidRPr="00692553" w14:paraId="53FC2375" w14:textId="77777777" w:rsidTr="0001489A">
        <w:trPr>
          <w:trHeight w:val="360"/>
        </w:trPr>
        <w:tc>
          <w:tcPr>
            <w:tcW w:w="1971" w:type="dxa"/>
            <w:shd w:val="clear" w:color="auto" w:fill="F2F2F2" w:themeFill="background1" w:themeFillShade="F2"/>
            <w:vAlign w:val="center"/>
          </w:tcPr>
          <w:p w14:paraId="6AB6DC71" w14:textId="77777777" w:rsidR="0085168B" w:rsidRPr="00692553" w:rsidRDefault="00E71DBA" w:rsidP="00954110">
            <w:pPr>
              <w:pStyle w:val="Heading3"/>
            </w:pPr>
            <w:r>
              <w:t>Attendees</w:t>
            </w:r>
          </w:p>
        </w:tc>
        <w:tc>
          <w:tcPr>
            <w:tcW w:w="8119" w:type="dxa"/>
            <w:shd w:val="clear" w:color="auto" w:fill="auto"/>
            <w:vAlign w:val="center"/>
          </w:tcPr>
          <w:p w14:paraId="0433D843" w14:textId="77777777" w:rsidR="0085168B" w:rsidRPr="00692553" w:rsidRDefault="0001489A" w:rsidP="005052C5">
            <w:r>
              <w:t>Marie Harty, Amy Wieschorster, Allison Blake, Marilyn Haesloop, Pauline Hudson, Deb Kirk, Jennifer Stewart, Corinne Story</w:t>
            </w:r>
            <w:r w:rsidR="00CA639A">
              <w:t xml:space="preserve"> (School Representative)</w:t>
            </w:r>
          </w:p>
        </w:tc>
      </w:tr>
    </w:tbl>
    <w:p w14:paraId="0AE92449" w14:textId="77777777" w:rsidR="0001489A" w:rsidRPr="0001489A" w:rsidRDefault="00954110" w:rsidP="0001489A">
      <w:pPr>
        <w:pStyle w:val="Heading2"/>
      </w:pPr>
      <w:r w:rsidRPr="00692553">
        <w:t>Agenda topics</w:t>
      </w:r>
    </w:p>
    <w:p w14:paraId="2D21C3C3" w14:textId="77777777" w:rsidR="00D8181B" w:rsidRDefault="00D8181B">
      <w:bookmarkStart w:id="0" w:name="MinuteItems"/>
      <w:bookmarkStart w:id="1" w:name="MinuteTopic"/>
      <w:bookmarkStart w:id="2" w:name="MinuteTopicSection"/>
      <w:bookmarkEnd w:id="0"/>
      <w:bookmarkEnd w:id="1"/>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14" w:type="dxa"/>
          <w:left w:w="0" w:type="dxa"/>
          <w:bottom w:w="14" w:type="dxa"/>
          <w:right w:w="0" w:type="dxa"/>
        </w:tblCellMar>
        <w:tblLook w:val="0000" w:firstRow="0" w:lastRow="0" w:firstColumn="0" w:lastColumn="0" w:noHBand="0" w:noVBand="0"/>
      </w:tblPr>
      <w:tblGrid>
        <w:gridCol w:w="1471"/>
        <w:gridCol w:w="9339"/>
      </w:tblGrid>
      <w:tr w:rsidR="00E71DBA" w:rsidRPr="00692553" w14:paraId="308F3B6B" w14:textId="77777777" w:rsidTr="0001489A">
        <w:trPr>
          <w:trHeight w:val="288"/>
        </w:trPr>
        <w:tc>
          <w:tcPr>
            <w:tcW w:w="1373" w:type="dxa"/>
            <w:tcBorders>
              <w:top w:val="single" w:sz="12" w:space="0" w:color="BFBFBF" w:themeColor="background1" w:themeShade="BF"/>
            </w:tcBorders>
            <w:shd w:val="clear" w:color="auto" w:fill="F2F2F2" w:themeFill="background1" w:themeFillShade="F2"/>
            <w:vAlign w:val="center"/>
          </w:tcPr>
          <w:p w14:paraId="035FCF02" w14:textId="77777777" w:rsidR="00E71DBA" w:rsidRPr="00692553" w:rsidRDefault="00E71DBA" w:rsidP="00D8181B">
            <w:pPr>
              <w:pStyle w:val="Heading3"/>
            </w:pPr>
            <w:bookmarkStart w:id="3" w:name="MinuteDiscussion"/>
            <w:bookmarkEnd w:id="3"/>
            <w:r>
              <w:t>Discussion</w:t>
            </w:r>
          </w:p>
        </w:tc>
        <w:tc>
          <w:tcPr>
            <w:tcW w:w="8717" w:type="dxa"/>
            <w:tcBorders>
              <w:top w:val="single" w:sz="12" w:space="0" w:color="BFBFBF" w:themeColor="background1" w:themeShade="BF"/>
            </w:tcBorders>
            <w:shd w:val="clear" w:color="auto" w:fill="auto"/>
            <w:vAlign w:val="center"/>
          </w:tcPr>
          <w:p w14:paraId="0D9537ED" w14:textId="77777777" w:rsidR="00E71DBA" w:rsidRPr="00CA639A" w:rsidRDefault="0001489A" w:rsidP="005052C5">
            <w:pPr>
              <w:rPr>
                <w:b/>
              </w:rPr>
            </w:pPr>
            <w:r w:rsidRPr="00CA639A">
              <w:rPr>
                <w:b/>
              </w:rPr>
              <w:t>Review of Agenda</w:t>
            </w:r>
          </w:p>
        </w:tc>
      </w:tr>
      <w:tr w:rsidR="00C166AB" w:rsidRPr="00692553" w14:paraId="40D20866" w14:textId="77777777" w:rsidTr="0001489A">
        <w:trPr>
          <w:trHeight w:val="288"/>
        </w:trPr>
        <w:tc>
          <w:tcPr>
            <w:tcW w:w="1373" w:type="dxa"/>
            <w:tcBorders>
              <w:top w:val="single" w:sz="12" w:space="0" w:color="BFBFBF" w:themeColor="background1" w:themeShade="BF"/>
            </w:tcBorders>
            <w:shd w:val="clear" w:color="auto" w:fill="F2F2F2" w:themeFill="background1" w:themeFillShade="F2"/>
            <w:vAlign w:val="center"/>
          </w:tcPr>
          <w:p w14:paraId="01E733D1" w14:textId="77777777" w:rsidR="00E71DBA" w:rsidRPr="00692553" w:rsidRDefault="00E71DBA" w:rsidP="00D8181B">
            <w:pPr>
              <w:pStyle w:val="Heading3"/>
            </w:pPr>
            <w:bookmarkStart w:id="4" w:name="MinuteConclusion"/>
            <w:bookmarkEnd w:id="4"/>
            <w:r>
              <w:t>Conclusions</w:t>
            </w:r>
          </w:p>
        </w:tc>
        <w:tc>
          <w:tcPr>
            <w:tcW w:w="8717" w:type="dxa"/>
            <w:tcBorders>
              <w:top w:val="single" w:sz="12" w:space="0" w:color="BFBFBF" w:themeColor="background1" w:themeShade="BF"/>
            </w:tcBorders>
            <w:shd w:val="clear" w:color="auto" w:fill="auto"/>
            <w:vAlign w:val="center"/>
          </w:tcPr>
          <w:p w14:paraId="1DBB9864" w14:textId="77777777" w:rsidR="00E71DBA" w:rsidRPr="00CE6342" w:rsidRDefault="0001489A" w:rsidP="005052C5">
            <w:r>
              <w:t>No changes.</w:t>
            </w:r>
          </w:p>
        </w:tc>
      </w:tr>
    </w:tbl>
    <w:p w14:paraId="54991A41" w14:textId="77777777" w:rsidR="00344FA0" w:rsidRDefault="00344FA0" w:rsidP="00344FA0"/>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14" w:type="dxa"/>
          <w:left w:w="0" w:type="dxa"/>
          <w:bottom w:w="14" w:type="dxa"/>
          <w:right w:w="0" w:type="dxa"/>
        </w:tblCellMar>
        <w:tblLook w:val="0000" w:firstRow="0" w:lastRow="0" w:firstColumn="0" w:lastColumn="0" w:noHBand="0" w:noVBand="0"/>
      </w:tblPr>
      <w:tblGrid>
        <w:gridCol w:w="1471"/>
        <w:gridCol w:w="4860"/>
        <w:gridCol w:w="2904"/>
        <w:gridCol w:w="1575"/>
      </w:tblGrid>
      <w:tr w:rsidR="00344FA0" w:rsidRPr="00692553" w14:paraId="688893A3" w14:textId="77777777" w:rsidTr="00486BDC">
        <w:trPr>
          <w:trHeight w:val="288"/>
        </w:trPr>
        <w:tc>
          <w:tcPr>
            <w:tcW w:w="1373" w:type="dxa"/>
            <w:tcBorders>
              <w:top w:val="single" w:sz="12" w:space="0" w:color="BFBFBF" w:themeColor="background1" w:themeShade="BF"/>
            </w:tcBorders>
            <w:shd w:val="clear" w:color="auto" w:fill="F2F2F2" w:themeFill="background1" w:themeFillShade="F2"/>
            <w:vAlign w:val="center"/>
          </w:tcPr>
          <w:p w14:paraId="10910A5B" w14:textId="77777777" w:rsidR="00344FA0" w:rsidRPr="00692553" w:rsidRDefault="00344FA0" w:rsidP="00344FA0">
            <w:pPr>
              <w:pStyle w:val="Heading3"/>
            </w:pPr>
            <w:r>
              <w:t>Discussion</w:t>
            </w:r>
          </w:p>
        </w:tc>
        <w:tc>
          <w:tcPr>
            <w:tcW w:w="8717" w:type="dxa"/>
            <w:gridSpan w:val="3"/>
            <w:tcBorders>
              <w:top w:val="single" w:sz="12" w:space="0" w:color="BFBFBF" w:themeColor="background1" w:themeShade="BF"/>
            </w:tcBorders>
            <w:shd w:val="clear" w:color="auto" w:fill="auto"/>
            <w:vAlign w:val="center"/>
          </w:tcPr>
          <w:p w14:paraId="2746F743" w14:textId="77777777" w:rsidR="00344FA0" w:rsidRPr="00CE6342" w:rsidRDefault="0001489A" w:rsidP="00344FA0">
            <w:r>
              <w:t>Future of the milk program</w:t>
            </w:r>
          </w:p>
        </w:tc>
      </w:tr>
      <w:tr w:rsidR="00344FA0" w:rsidRPr="00692553" w14:paraId="1994CAD5" w14:textId="77777777" w:rsidTr="00486BDC">
        <w:trPr>
          <w:trHeight w:val="288"/>
        </w:trPr>
        <w:tc>
          <w:tcPr>
            <w:tcW w:w="10090" w:type="dxa"/>
            <w:gridSpan w:val="4"/>
            <w:shd w:val="clear" w:color="auto" w:fill="auto"/>
            <w:vAlign w:val="center"/>
          </w:tcPr>
          <w:p w14:paraId="5A94CD4C" w14:textId="77777777" w:rsidR="00344FA0" w:rsidRPr="00692553" w:rsidRDefault="0001489A" w:rsidP="00344FA0">
            <w:r>
              <w:t>Past history: white and chocolate milk was offered to K-6 students each week from Monday to Thursday at a cost of $1.</w:t>
            </w:r>
          </w:p>
        </w:tc>
      </w:tr>
      <w:tr w:rsidR="00344FA0" w:rsidRPr="00692553" w14:paraId="36ADC3B1" w14:textId="77777777" w:rsidTr="00486BDC">
        <w:trPr>
          <w:trHeight w:val="288"/>
        </w:trPr>
        <w:tc>
          <w:tcPr>
            <w:tcW w:w="10090" w:type="dxa"/>
            <w:gridSpan w:val="4"/>
            <w:tcBorders>
              <w:bottom w:val="single" w:sz="12" w:space="0" w:color="BFBFBF" w:themeColor="background1" w:themeShade="BF"/>
            </w:tcBorders>
            <w:shd w:val="clear" w:color="auto" w:fill="auto"/>
            <w:vAlign w:val="center"/>
          </w:tcPr>
          <w:p w14:paraId="7C360845" w14:textId="77777777" w:rsidR="00273DBF" w:rsidRDefault="0001489A" w:rsidP="00273DBF">
            <w:pPr>
              <w:pStyle w:val="ListParagraph"/>
              <w:numPr>
                <w:ilvl w:val="0"/>
                <w:numId w:val="11"/>
              </w:numPr>
            </w:pPr>
            <w:r>
              <w:t>There have been issues in the past with milk delivery. Pauline Hudson has worked with the driver and the school to correct the problems. Some instances of milk spoi</w:t>
            </w:r>
            <w:r w:rsidR="00273DBF">
              <w:t xml:space="preserve">lage have been reported and this has also been addressed. </w:t>
            </w:r>
          </w:p>
          <w:p w14:paraId="3FE8366D" w14:textId="77777777" w:rsidR="00273DBF" w:rsidRDefault="00273DBF" w:rsidP="00273DBF">
            <w:pPr>
              <w:pStyle w:val="ListParagraph"/>
              <w:numPr>
                <w:ilvl w:val="0"/>
                <w:numId w:val="11"/>
              </w:numPr>
            </w:pPr>
            <w:r>
              <w:t>The milk program is a good moneymaker for the hot lunch program and is recognized as a healthy choice by the committee.</w:t>
            </w:r>
          </w:p>
          <w:p w14:paraId="4A7CDB13" w14:textId="77777777" w:rsidR="00344FA0" w:rsidRDefault="00273DBF" w:rsidP="00273DBF">
            <w:pPr>
              <w:pStyle w:val="ListParagraph"/>
              <w:numPr>
                <w:ilvl w:val="0"/>
                <w:numId w:val="11"/>
              </w:numPr>
            </w:pPr>
            <w:r>
              <w:t>The team discussed a refrigerated milk vending machine – costs associated with initial purchase and restocking/maintenance of same.</w:t>
            </w:r>
            <w:r w:rsidR="002473FD">
              <w:t xml:space="preserve"> Marie has investigated potential cost.</w:t>
            </w:r>
          </w:p>
          <w:p w14:paraId="32ED3BD3" w14:textId="77777777" w:rsidR="00273DBF" w:rsidRDefault="00273DBF" w:rsidP="00273DBF">
            <w:pPr>
              <w:pStyle w:val="ListParagraph"/>
              <w:numPr>
                <w:ilvl w:val="0"/>
                <w:numId w:val="11"/>
              </w:numPr>
            </w:pPr>
            <w:r>
              <w:t xml:space="preserve">Is the school able to continue with a teacher’s aide/student helper this year? </w:t>
            </w:r>
          </w:p>
          <w:p w14:paraId="521CD1E9" w14:textId="77777777" w:rsidR="00273DBF" w:rsidRPr="00692553" w:rsidRDefault="00273DBF" w:rsidP="00273DBF">
            <w:pPr>
              <w:pStyle w:val="ListParagraph"/>
              <w:numPr>
                <w:ilvl w:val="0"/>
                <w:numId w:val="11"/>
              </w:numPr>
            </w:pPr>
            <w:r>
              <w:t>Should the milk be offered one day a week (on hot lunch days) vs four days a week.</w:t>
            </w:r>
          </w:p>
        </w:tc>
      </w:tr>
      <w:tr w:rsidR="00344FA0" w:rsidRPr="00692553" w14:paraId="54DEB44B" w14:textId="77777777" w:rsidTr="00486BDC">
        <w:trPr>
          <w:trHeight w:val="288"/>
        </w:trPr>
        <w:tc>
          <w:tcPr>
            <w:tcW w:w="1373" w:type="dxa"/>
            <w:tcBorders>
              <w:top w:val="single" w:sz="12" w:space="0" w:color="BFBFBF" w:themeColor="background1" w:themeShade="BF"/>
            </w:tcBorders>
            <w:shd w:val="clear" w:color="auto" w:fill="F2F2F2" w:themeFill="background1" w:themeFillShade="F2"/>
            <w:vAlign w:val="center"/>
          </w:tcPr>
          <w:p w14:paraId="4339344B" w14:textId="77777777" w:rsidR="00344FA0" w:rsidRPr="00692553" w:rsidRDefault="00344FA0" w:rsidP="00344FA0">
            <w:pPr>
              <w:pStyle w:val="Heading3"/>
            </w:pPr>
            <w:r>
              <w:t>Conclusions</w:t>
            </w:r>
          </w:p>
        </w:tc>
        <w:tc>
          <w:tcPr>
            <w:tcW w:w="8717" w:type="dxa"/>
            <w:gridSpan w:val="3"/>
            <w:tcBorders>
              <w:top w:val="single" w:sz="12" w:space="0" w:color="BFBFBF" w:themeColor="background1" w:themeShade="BF"/>
            </w:tcBorders>
            <w:shd w:val="clear" w:color="auto" w:fill="auto"/>
            <w:vAlign w:val="center"/>
          </w:tcPr>
          <w:p w14:paraId="0497F6AB" w14:textId="77777777" w:rsidR="00344FA0" w:rsidRPr="00CE6342" w:rsidRDefault="00273DBF" w:rsidP="00344FA0">
            <w:r>
              <w:t xml:space="preserve">The hot lunch committee discussed the issues surrounding the milk program. </w:t>
            </w:r>
          </w:p>
        </w:tc>
      </w:tr>
      <w:tr w:rsidR="00344FA0" w:rsidRPr="00692553" w14:paraId="61D9D711" w14:textId="77777777" w:rsidTr="00486BDC">
        <w:trPr>
          <w:trHeight w:val="288"/>
        </w:trPr>
        <w:tc>
          <w:tcPr>
            <w:tcW w:w="10090" w:type="dxa"/>
            <w:gridSpan w:val="4"/>
            <w:shd w:val="clear" w:color="auto" w:fill="auto"/>
            <w:vAlign w:val="center"/>
          </w:tcPr>
          <w:p w14:paraId="7EB78798" w14:textId="3F2F4B2E" w:rsidR="00344FA0" w:rsidRPr="00CE6342" w:rsidRDefault="00486BDC" w:rsidP="0017194F">
            <w:r>
              <w:t xml:space="preserve">As a sub-committee of the Parent Council it was decided that the issues should be discussed with the Principal, Mr. Payne. </w:t>
            </w:r>
            <w:r w:rsidR="0017194F">
              <w:t>We will work with Mr. Payne to determine the appropriate milk plan and present to Parent Council.</w:t>
            </w:r>
          </w:p>
        </w:tc>
      </w:tr>
      <w:tr w:rsidR="00344FA0" w:rsidRPr="00692553" w14:paraId="689305F3" w14:textId="77777777" w:rsidTr="00486BDC">
        <w:trPr>
          <w:trHeight w:val="288"/>
        </w:trPr>
        <w:tc>
          <w:tcPr>
            <w:tcW w:w="5909" w:type="dxa"/>
            <w:gridSpan w:val="2"/>
            <w:tcBorders>
              <w:top w:val="single" w:sz="12" w:space="0" w:color="BFBFBF" w:themeColor="background1" w:themeShade="BF"/>
            </w:tcBorders>
            <w:shd w:val="clear" w:color="auto" w:fill="F2F2F2" w:themeFill="background1" w:themeFillShade="F2"/>
            <w:vAlign w:val="center"/>
          </w:tcPr>
          <w:p w14:paraId="7D1C82F6" w14:textId="77777777" w:rsidR="00344FA0" w:rsidRPr="00692553" w:rsidRDefault="00344FA0" w:rsidP="00344FA0">
            <w:pPr>
              <w:pStyle w:val="Heading3"/>
            </w:pPr>
            <w:r>
              <w:t>Action items</w:t>
            </w:r>
          </w:p>
        </w:tc>
        <w:tc>
          <w:tcPr>
            <w:tcW w:w="2711" w:type="dxa"/>
            <w:tcBorders>
              <w:top w:val="single" w:sz="12" w:space="0" w:color="BFBFBF" w:themeColor="background1" w:themeShade="BF"/>
            </w:tcBorders>
            <w:shd w:val="clear" w:color="auto" w:fill="F2F2F2" w:themeFill="background1" w:themeFillShade="F2"/>
            <w:vAlign w:val="center"/>
          </w:tcPr>
          <w:p w14:paraId="49D904C3" w14:textId="77777777" w:rsidR="00344FA0" w:rsidRPr="00692553" w:rsidRDefault="00344FA0" w:rsidP="00344FA0">
            <w:pPr>
              <w:pStyle w:val="Heading3"/>
            </w:pPr>
            <w:r>
              <w:t>Person responsible</w:t>
            </w:r>
          </w:p>
        </w:tc>
        <w:tc>
          <w:tcPr>
            <w:tcW w:w="1470" w:type="dxa"/>
            <w:tcBorders>
              <w:top w:val="single" w:sz="12" w:space="0" w:color="BFBFBF" w:themeColor="background1" w:themeShade="BF"/>
            </w:tcBorders>
            <w:shd w:val="clear" w:color="auto" w:fill="F2F2F2" w:themeFill="background1" w:themeFillShade="F2"/>
            <w:vAlign w:val="center"/>
          </w:tcPr>
          <w:p w14:paraId="25988E2C" w14:textId="77777777" w:rsidR="00344FA0" w:rsidRPr="00692553" w:rsidRDefault="00344FA0" w:rsidP="00344FA0">
            <w:pPr>
              <w:pStyle w:val="Heading3"/>
            </w:pPr>
            <w:r>
              <w:t>Deadline</w:t>
            </w:r>
          </w:p>
        </w:tc>
      </w:tr>
      <w:tr w:rsidR="00344FA0" w:rsidRPr="00692553" w14:paraId="2EAE8EBC" w14:textId="77777777" w:rsidTr="00486BDC">
        <w:trPr>
          <w:trHeight w:val="288"/>
        </w:trPr>
        <w:tc>
          <w:tcPr>
            <w:tcW w:w="5909" w:type="dxa"/>
            <w:gridSpan w:val="2"/>
            <w:shd w:val="clear" w:color="auto" w:fill="auto"/>
            <w:vAlign w:val="center"/>
          </w:tcPr>
          <w:p w14:paraId="6B581E8E" w14:textId="77777777" w:rsidR="00344FA0" w:rsidRPr="00692553" w:rsidRDefault="00486BDC" w:rsidP="00344FA0">
            <w:r>
              <w:t>Discuss above issues with Mr. Payne (Principal)</w:t>
            </w:r>
          </w:p>
        </w:tc>
        <w:tc>
          <w:tcPr>
            <w:tcW w:w="2711" w:type="dxa"/>
            <w:shd w:val="clear" w:color="auto" w:fill="auto"/>
            <w:vAlign w:val="center"/>
          </w:tcPr>
          <w:p w14:paraId="2E992147" w14:textId="77777777" w:rsidR="00344FA0" w:rsidRPr="00692553" w:rsidRDefault="00486BDC" w:rsidP="00344FA0">
            <w:r>
              <w:t>Pauline Hudson</w:t>
            </w:r>
          </w:p>
        </w:tc>
        <w:tc>
          <w:tcPr>
            <w:tcW w:w="1470" w:type="dxa"/>
            <w:shd w:val="clear" w:color="auto" w:fill="auto"/>
            <w:vAlign w:val="center"/>
          </w:tcPr>
          <w:p w14:paraId="439E65A7" w14:textId="77777777" w:rsidR="00344FA0" w:rsidRPr="00692553" w:rsidRDefault="00486BDC" w:rsidP="00344FA0">
            <w:r>
              <w:t>Sep 22</w:t>
            </w:r>
          </w:p>
        </w:tc>
      </w:tr>
      <w:tr w:rsidR="002473FD" w:rsidRPr="00692553" w14:paraId="2565472E" w14:textId="77777777" w:rsidTr="00486BDC">
        <w:trPr>
          <w:trHeight w:val="288"/>
        </w:trPr>
        <w:tc>
          <w:tcPr>
            <w:tcW w:w="5909" w:type="dxa"/>
            <w:gridSpan w:val="2"/>
            <w:shd w:val="clear" w:color="auto" w:fill="auto"/>
            <w:vAlign w:val="center"/>
          </w:tcPr>
          <w:p w14:paraId="79A69EAE" w14:textId="77777777" w:rsidR="002473FD" w:rsidRDefault="002473FD" w:rsidP="00344FA0">
            <w:r>
              <w:t>Milk vending machine – take to Parent Council</w:t>
            </w:r>
          </w:p>
        </w:tc>
        <w:tc>
          <w:tcPr>
            <w:tcW w:w="2711" w:type="dxa"/>
            <w:shd w:val="clear" w:color="auto" w:fill="auto"/>
            <w:vAlign w:val="center"/>
          </w:tcPr>
          <w:p w14:paraId="082277FE" w14:textId="77777777" w:rsidR="002473FD" w:rsidRDefault="002473FD" w:rsidP="00344FA0">
            <w:r>
              <w:t>Marie Harty</w:t>
            </w:r>
          </w:p>
        </w:tc>
        <w:tc>
          <w:tcPr>
            <w:tcW w:w="1470" w:type="dxa"/>
            <w:shd w:val="clear" w:color="auto" w:fill="auto"/>
            <w:vAlign w:val="center"/>
          </w:tcPr>
          <w:p w14:paraId="2D620BA3" w14:textId="77777777" w:rsidR="002473FD" w:rsidRDefault="002473FD" w:rsidP="00344FA0">
            <w:r>
              <w:t>Sep 23</w:t>
            </w:r>
          </w:p>
        </w:tc>
      </w:tr>
    </w:tbl>
    <w:p w14:paraId="396876D2" w14:textId="77777777" w:rsidR="00344FA0" w:rsidRDefault="00344FA0" w:rsidP="00344FA0"/>
    <w:tbl>
      <w:tblPr>
        <w:tblW w:w="499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14" w:type="dxa"/>
          <w:left w:w="0" w:type="dxa"/>
          <w:bottom w:w="14" w:type="dxa"/>
          <w:right w:w="0" w:type="dxa"/>
        </w:tblCellMar>
        <w:tblLook w:val="0000" w:firstRow="0" w:lastRow="0" w:firstColumn="0" w:lastColumn="0" w:noHBand="0" w:noVBand="0"/>
      </w:tblPr>
      <w:tblGrid>
        <w:gridCol w:w="1472"/>
        <w:gridCol w:w="4859"/>
        <w:gridCol w:w="2904"/>
        <w:gridCol w:w="1553"/>
      </w:tblGrid>
      <w:tr w:rsidR="00344FA0" w:rsidRPr="00692553" w14:paraId="635EC0BC" w14:textId="77777777" w:rsidTr="002473FD">
        <w:trPr>
          <w:trHeight w:val="288"/>
        </w:trPr>
        <w:tc>
          <w:tcPr>
            <w:tcW w:w="1373" w:type="dxa"/>
            <w:tcBorders>
              <w:top w:val="single" w:sz="12" w:space="0" w:color="BFBFBF" w:themeColor="background1" w:themeShade="BF"/>
            </w:tcBorders>
            <w:shd w:val="clear" w:color="auto" w:fill="F2F2F2" w:themeFill="background1" w:themeFillShade="F2"/>
            <w:vAlign w:val="center"/>
          </w:tcPr>
          <w:p w14:paraId="77A31839" w14:textId="77777777" w:rsidR="00344FA0" w:rsidRPr="00692553" w:rsidRDefault="00344FA0" w:rsidP="00344FA0">
            <w:pPr>
              <w:pStyle w:val="Heading3"/>
            </w:pPr>
            <w:r>
              <w:t>Discussion</w:t>
            </w:r>
          </w:p>
        </w:tc>
        <w:tc>
          <w:tcPr>
            <w:tcW w:w="8697" w:type="dxa"/>
            <w:gridSpan w:val="3"/>
            <w:tcBorders>
              <w:top w:val="single" w:sz="12" w:space="0" w:color="BFBFBF" w:themeColor="background1" w:themeShade="BF"/>
            </w:tcBorders>
            <w:shd w:val="clear" w:color="auto" w:fill="auto"/>
            <w:vAlign w:val="center"/>
          </w:tcPr>
          <w:p w14:paraId="46E53CEA" w14:textId="77777777" w:rsidR="00344FA0" w:rsidRPr="00CA639A" w:rsidRDefault="00486BDC" w:rsidP="00344FA0">
            <w:pPr>
              <w:rPr>
                <w:b/>
              </w:rPr>
            </w:pPr>
            <w:r w:rsidRPr="00CA639A">
              <w:rPr>
                <w:b/>
              </w:rPr>
              <w:t>Christmas Buffet</w:t>
            </w:r>
          </w:p>
        </w:tc>
      </w:tr>
      <w:tr w:rsidR="00344FA0" w:rsidRPr="00692553" w14:paraId="4D65EBD2" w14:textId="77777777" w:rsidTr="002473FD">
        <w:trPr>
          <w:trHeight w:val="288"/>
        </w:trPr>
        <w:tc>
          <w:tcPr>
            <w:tcW w:w="10070" w:type="dxa"/>
            <w:gridSpan w:val="4"/>
            <w:shd w:val="clear" w:color="auto" w:fill="auto"/>
            <w:vAlign w:val="center"/>
          </w:tcPr>
          <w:p w14:paraId="4514E36F" w14:textId="57D8405D" w:rsidR="00344FA0" w:rsidRPr="00692553" w:rsidRDefault="00486BDC" w:rsidP="0017194F">
            <w:r>
              <w:t xml:space="preserve">Last year’s buffet line/table arrangement was inefficient and </w:t>
            </w:r>
            <w:r w:rsidR="0017194F">
              <w:t>may</w:t>
            </w:r>
            <w:r>
              <w:t xml:space="preserve"> be modified this year.</w:t>
            </w:r>
          </w:p>
        </w:tc>
      </w:tr>
      <w:tr w:rsidR="00344FA0" w:rsidRPr="00692553" w14:paraId="66C7F190" w14:textId="77777777" w:rsidTr="002473FD">
        <w:trPr>
          <w:trHeight w:val="288"/>
        </w:trPr>
        <w:tc>
          <w:tcPr>
            <w:tcW w:w="10070" w:type="dxa"/>
            <w:gridSpan w:val="4"/>
            <w:tcBorders>
              <w:bottom w:val="single" w:sz="12" w:space="0" w:color="BFBFBF" w:themeColor="background1" w:themeShade="BF"/>
            </w:tcBorders>
            <w:shd w:val="clear" w:color="auto" w:fill="auto"/>
            <w:vAlign w:val="center"/>
          </w:tcPr>
          <w:p w14:paraId="5A14B09A" w14:textId="77777777" w:rsidR="00344FA0" w:rsidRPr="00692553" w:rsidRDefault="00486BDC" w:rsidP="00344FA0">
            <w:r>
              <w:t>This event relies on volunteers for food preparation/donation. The committee discussed ways to encourage more participation by parents not associated with the hot lunch program. The suggestion was made to have each classroom responsible for a certain number of items. This could be a fun competition similar to the food bank bingo that classes enjoy each holiday season.</w:t>
            </w:r>
          </w:p>
        </w:tc>
      </w:tr>
      <w:tr w:rsidR="00344FA0" w:rsidRPr="00692553" w14:paraId="1CB74E0F" w14:textId="77777777" w:rsidTr="002473FD">
        <w:trPr>
          <w:trHeight w:val="288"/>
        </w:trPr>
        <w:tc>
          <w:tcPr>
            <w:tcW w:w="1373" w:type="dxa"/>
            <w:tcBorders>
              <w:top w:val="single" w:sz="12" w:space="0" w:color="BFBFBF" w:themeColor="background1" w:themeShade="BF"/>
            </w:tcBorders>
            <w:shd w:val="clear" w:color="auto" w:fill="F2F2F2" w:themeFill="background1" w:themeFillShade="F2"/>
            <w:vAlign w:val="center"/>
          </w:tcPr>
          <w:p w14:paraId="1F8B178D" w14:textId="77777777" w:rsidR="00344FA0" w:rsidRPr="00692553" w:rsidRDefault="00344FA0" w:rsidP="00344FA0">
            <w:pPr>
              <w:pStyle w:val="Heading3"/>
            </w:pPr>
            <w:r>
              <w:t>Conclusions</w:t>
            </w:r>
          </w:p>
        </w:tc>
        <w:tc>
          <w:tcPr>
            <w:tcW w:w="8697" w:type="dxa"/>
            <w:gridSpan w:val="3"/>
            <w:tcBorders>
              <w:top w:val="single" w:sz="12" w:space="0" w:color="BFBFBF" w:themeColor="background1" w:themeShade="BF"/>
            </w:tcBorders>
            <w:shd w:val="clear" w:color="auto" w:fill="auto"/>
            <w:vAlign w:val="center"/>
          </w:tcPr>
          <w:p w14:paraId="361347D4" w14:textId="77777777" w:rsidR="00344FA0" w:rsidRPr="00CE6342" w:rsidRDefault="00486BDC" w:rsidP="00344FA0">
            <w:r>
              <w:t>Deb Kirk will oversee the logistics of preparing turkey dinner for staff and students.</w:t>
            </w:r>
            <w:r w:rsidR="0073518E">
              <w:t xml:space="preserve"> </w:t>
            </w:r>
          </w:p>
        </w:tc>
      </w:tr>
      <w:tr w:rsidR="00344FA0" w:rsidRPr="00692553" w14:paraId="7370B997" w14:textId="77777777" w:rsidTr="002473FD">
        <w:trPr>
          <w:trHeight w:val="288"/>
        </w:trPr>
        <w:tc>
          <w:tcPr>
            <w:tcW w:w="5909" w:type="dxa"/>
            <w:gridSpan w:val="2"/>
            <w:tcBorders>
              <w:top w:val="single" w:sz="12" w:space="0" w:color="BFBFBF" w:themeColor="background1" w:themeShade="BF"/>
            </w:tcBorders>
            <w:shd w:val="clear" w:color="auto" w:fill="F2F2F2" w:themeFill="background1" w:themeFillShade="F2"/>
            <w:vAlign w:val="center"/>
          </w:tcPr>
          <w:p w14:paraId="3F3A5836" w14:textId="77777777" w:rsidR="00344FA0" w:rsidRPr="00692553" w:rsidRDefault="00344FA0" w:rsidP="00344FA0">
            <w:pPr>
              <w:pStyle w:val="Heading3"/>
            </w:pPr>
            <w:r>
              <w:t>Action items</w:t>
            </w:r>
          </w:p>
        </w:tc>
        <w:tc>
          <w:tcPr>
            <w:tcW w:w="2711" w:type="dxa"/>
            <w:tcBorders>
              <w:top w:val="single" w:sz="12" w:space="0" w:color="BFBFBF" w:themeColor="background1" w:themeShade="BF"/>
            </w:tcBorders>
            <w:shd w:val="clear" w:color="auto" w:fill="F2F2F2" w:themeFill="background1" w:themeFillShade="F2"/>
            <w:vAlign w:val="center"/>
          </w:tcPr>
          <w:p w14:paraId="3C56E363" w14:textId="77777777" w:rsidR="00344FA0" w:rsidRPr="00692553" w:rsidRDefault="00344FA0" w:rsidP="00344FA0">
            <w:pPr>
              <w:pStyle w:val="Heading3"/>
            </w:pPr>
            <w:r>
              <w:t>Person responsible</w:t>
            </w:r>
          </w:p>
        </w:tc>
        <w:tc>
          <w:tcPr>
            <w:tcW w:w="1450" w:type="dxa"/>
            <w:tcBorders>
              <w:top w:val="single" w:sz="12" w:space="0" w:color="BFBFBF" w:themeColor="background1" w:themeShade="BF"/>
            </w:tcBorders>
            <w:shd w:val="clear" w:color="auto" w:fill="F2F2F2" w:themeFill="background1" w:themeFillShade="F2"/>
            <w:vAlign w:val="center"/>
          </w:tcPr>
          <w:p w14:paraId="6C5E29A6" w14:textId="77777777" w:rsidR="00344FA0" w:rsidRPr="00692553" w:rsidRDefault="00344FA0" w:rsidP="00344FA0">
            <w:pPr>
              <w:pStyle w:val="Heading3"/>
            </w:pPr>
            <w:r>
              <w:t>Deadline</w:t>
            </w:r>
          </w:p>
        </w:tc>
      </w:tr>
      <w:tr w:rsidR="00344FA0" w:rsidRPr="00692553" w14:paraId="307D820D" w14:textId="77777777" w:rsidTr="002473FD">
        <w:trPr>
          <w:trHeight w:val="288"/>
        </w:trPr>
        <w:tc>
          <w:tcPr>
            <w:tcW w:w="5909" w:type="dxa"/>
            <w:gridSpan w:val="2"/>
            <w:shd w:val="clear" w:color="auto" w:fill="auto"/>
            <w:vAlign w:val="center"/>
          </w:tcPr>
          <w:p w14:paraId="468CD276" w14:textId="77777777" w:rsidR="00344FA0" w:rsidRPr="00692553" w:rsidRDefault="0073518E" w:rsidP="00344FA0">
            <w:r>
              <w:t>Christmas Buffet logistics (volunteers/food etc)</w:t>
            </w:r>
          </w:p>
        </w:tc>
        <w:tc>
          <w:tcPr>
            <w:tcW w:w="2711" w:type="dxa"/>
            <w:shd w:val="clear" w:color="auto" w:fill="auto"/>
            <w:vAlign w:val="center"/>
          </w:tcPr>
          <w:p w14:paraId="2372D568" w14:textId="77777777" w:rsidR="00344FA0" w:rsidRPr="00692553" w:rsidRDefault="0073518E" w:rsidP="00344FA0">
            <w:r>
              <w:t>Deb Kirk</w:t>
            </w:r>
          </w:p>
        </w:tc>
        <w:tc>
          <w:tcPr>
            <w:tcW w:w="1450" w:type="dxa"/>
            <w:shd w:val="clear" w:color="auto" w:fill="auto"/>
            <w:vAlign w:val="center"/>
          </w:tcPr>
          <w:p w14:paraId="0771B6C6" w14:textId="77777777" w:rsidR="00344FA0" w:rsidRPr="00692553" w:rsidRDefault="0073518E" w:rsidP="00344FA0">
            <w:r>
              <w:t>Prior to buffet</w:t>
            </w:r>
          </w:p>
        </w:tc>
      </w:tr>
    </w:tbl>
    <w:p w14:paraId="59F3086F" w14:textId="77777777" w:rsidR="00344FA0" w:rsidRDefault="00344FA0" w:rsidP="00344FA0"/>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14" w:type="dxa"/>
          <w:left w:w="0" w:type="dxa"/>
          <w:bottom w:w="14" w:type="dxa"/>
          <w:right w:w="0" w:type="dxa"/>
        </w:tblCellMar>
        <w:tblLook w:val="0000" w:firstRow="0" w:lastRow="0" w:firstColumn="0" w:lastColumn="0" w:noHBand="0" w:noVBand="0"/>
      </w:tblPr>
      <w:tblGrid>
        <w:gridCol w:w="1471"/>
        <w:gridCol w:w="4860"/>
        <w:gridCol w:w="2904"/>
        <w:gridCol w:w="1575"/>
      </w:tblGrid>
      <w:tr w:rsidR="00344FA0" w:rsidRPr="00692553" w14:paraId="7030B17B" w14:textId="77777777" w:rsidTr="002473FD">
        <w:trPr>
          <w:trHeight w:val="288"/>
        </w:trPr>
        <w:tc>
          <w:tcPr>
            <w:tcW w:w="1373" w:type="dxa"/>
            <w:tcBorders>
              <w:top w:val="single" w:sz="12" w:space="0" w:color="BFBFBF" w:themeColor="background1" w:themeShade="BF"/>
            </w:tcBorders>
            <w:shd w:val="clear" w:color="auto" w:fill="F2F2F2" w:themeFill="background1" w:themeFillShade="F2"/>
            <w:vAlign w:val="center"/>
          </w:tcPr>
          <w:p w14:paraId="5B9770C0" w14:textId="77777777" w:rsidR="00344FA0" w:rsidRPr="00692553" w:rsidRDefault="00344FA0" w:rsidP="00344FA0">
            <w:pPr>
              <w:pStyle w:val="Heading3"/>
            </w:pPr>
            <w:r>
              <w:t>Discussion</w:t>
            </w:r>
          </w:p>
        </w:tc>
        <w:tc>
          <w:tcPr>
            <w:tcW w:w="8717" w:type="dxa"/>
            <w:gridSpan w:val="3"/>
            <w:tcBorders>
              <w:top w:val="single" w:sz="12" w:space="0" w:color="BFBFBF" w:themeColor="background1" w:themeShade="BF"/>
            </w:tcBorders>
            <w:shd w:val="clear" w:color="auto" w:fill="auto"/>
            <w:vAlign w:val="center"/>
          </w:tcPr>
          <w:p w14:paraId="5BCD5B34" w14:textId="4C2EF237" w:rsidR="00344FA0" w:rsidRPr="00783522" w:rsidRDefault="004B295C" w:rsidP="004B295C">
            <w:pPr>
              <w:rPr>
                <w:b/>
              </w:rPr>
            </w:pPr>
            <w:r w:rsidRPr="00783522">
              <w:rPr>
                <w:b/>
              </w:rPr>
              <w:t>Review of Hot Lunch Schedule</w:t>
            </w:r>
          </w:p>
        </w:tc>
      </w:tr>
      <w:tr w:rsidR="00344FA0" w:rsidRPr="00692553" w14:paraId="666E0A4B" w14:textId="77777777" w:rsidTr="002473FD">
        <w:trPr>
          <w:trHeight w:val="288"/>
        </w:trPr>
        <w:tc>
          <w:tcPr>
            <w:tcW w:w="10090" w:type="dxa"/>
            <w:gridSpan w:val="4"/>
            <w:shd w:val="clear" w:color="auto" w:fill="auto"/>
            <w:vAlign w:val="center"/>
          </w:tcPr>
          <w:p w14:paraId="400F0471" w14:textId="18D1F51D" w:rsidR="00FD0D9D" w:rsidRDefault="00FD0D9D" w:rsidP="002473FD">
            <w:pPr>
              <w:pStyle w:val="ListParagraph"/>
              <w:numPr>
                <w:ilvl w:val="0"/>
                <w:numId w:val="13"/>
              </w:numPr>
            </w:pPr>
            <w:r>
              <w:t>Note: this topic was discussed sever</w:t>
            </w:r>
            <w:r w:rsidR="003910FA">
              <w:t>al times throughout the meeting.</w:t>
            </w:r>
          </w:p>
          <w:p w14:paraId="1715A27D" w14:textId="77777777" w:rsidR="00344FA0" w:rsidRDefault="004B295C" w:rsidP="002473FD">
            <w:pPr>
              <w:pStyle w:val="ListParagraph"/>
              <w:numPr>
                <w:ilvl w:val="0"/>
                <w:numId w:val="13"/>
              </w:numPr>
            </w:pPr>
            <w:r>
              <w:t>Reviewed student survey responses.</w:t>
            </w:r>
          </w:p>
          <w:p w14:paraId="340750FB" w14:textId="77777777" w:rsidR="002473FD" w:rsidRDefault="002473FD" w:rsidP="002473FD">
            <w:pPr>
              <w:pStyle w:val="ListParagraph"/>
              <w:numPr>
                <w:ilvl w:val="0"/>
                <w:numId w:val="13"/>
              </w:numPr>
            </w:pPr>
            <w:r>
              <w:t>Reviewed pricing of food items and adjusted according to current costs.</w:t>
            </w:r>
          </w:p>
          <w:p w14:paraId="17BA702C" w14:textId="77777777" w:rsidR="002473FD" w:rsidRPr="00692553" w:rsidRDefault="002473FD" w:rsidP="002473FD">
            <w:pPr>
              <w:pStyle w:val="ListParagraph"/>
              <w:numPr>
                <w:ilvl w:val="0"/>
                <w:numId w:val="13"/>
              </w:numPr>
            </w:pPr>
            <w:r>
              <w:t>Decision to continue with popular food items and add new items based on student survey last year: chicken Caesar salad, perogies and sausage, Chinese food.</w:t>
            </w:r>
          </w:p>
        </w:tc>
      </w:tr>
      <w:tr w:rsidR="00344FA0" w:rsidRPr="00692553" w14:paraId="5A71A718" w14:textId="77777777" w:rsidTr="002473FD">
        <w:trPr>
          <w:trHeight w:val="288"/>
        </w:trPr>
        <w:tc>
          <w:tcPr>
            <w:tcW w:w="1373" w:type="dxa"/>
            <w:tcBorders>
              <w:top w:val="single" w:sz="12" w:space="0" w:color="BFBFBF" w:themeColor="background1" w:themeShade="BF"/>
            </w:tcBorders>
            <w:shd w:val="clear" w:color="auto" w:fill="F2F2F2" w:themeFill="background1" w:themeFillShade="F2"/>
            <w:vAlign w:val="center"/>
          </w:tcPr>
          <w:p w14:paraId="268DD5EF" w14:textId="77777777" w:rsidR="00344FA0" w:rsidRPr="00692553" w:rsidRDefault="00344FA0" w:rsidP="00344FA0">
            <w:pPr>
              <w:pStyle w:val="Heading3"/>
            </w:pPr>
            <w:r>
              <w:t>Conclusions</w:t>
            </w:r>
          </w:p>
        </w:tc>
        <w:tc>
          <w:tcPr>
            <w:tcW w:w="8717" w:type="dxa"/>
            <w:gridSpan w:val="3"/>
            <w:tcBorders>
              <w:top w:val="single" w:sz="12" w:space="0" w:color="BFBFBF" w:themeColor="background1" w:themeShade="BF"/>
            </w:tcBorders>
            <w:shd w:val="clear" w:color="auto" w:fill="auto"/>
            <w:vAlign w:val="center"/>
          </w:tcPr>
          <w:p w14:paraId="2A5500E0" w14:textId="6AB5AB69" w:rsidR="002473FD" w:rsidRDefault="002473FD" w:rsidP="002473FD">
            <w:r>
              <w:t xml:space="preserve">Amy </w:t>
            </w:r>
            <w:r w:rsidR="003910FA">
              <w:t>moved to accept the Pricing Model 2015/16 with discussed changes. Amy motioned that Marie should continue to investigate meal costs and adjust menu pricing as required.</w:t>
            </w:r>
          </w:p>
          <w:p w14:paraId="1A0F5D0E" w14:textId="658BE187" w:rsidR="00344FA0" w:rsidRPr="00CE6342" w:rsidRDefault="002473FD" w:rsidP="002473FD">
            <w:r>
              <w:t>Allison seconded.</w:t>
            </w:r>
            <w:r w:rsidR="0017194F">
              <w:t xml:space="preserve"> Carried.</w:t>
            </w:r>
          </w:p>
        </w:tc>
      </w:tr>
      <w:tr w:rsidR="00344FA0" w:rsidRPr="00692553" w14:paraId="3341359B" w14:textId="77777777" w:rsidTr="002473FD">
        <w:trPr>
          <w:trHeight w:val="288"/>
        </w:trPr>
        <w:tc>
          <w:tcPr>
            <w:tcW w:w="5909" w:type="dxa"/>
            <w:gridSpan w:val="2"/>
            <w:tcBorders>
              <w:top w:val="single" w:sz="12" w:space="0" w:color="BFBFBF" w:themeColor="background1" w:themeShade="BF"/>
            </w:tcBorders>
            <w:shd w:val="clear" w:color="auto" w:fill="F2F2F2" w:themeFill="background1" w:themeFillShade="F2"/>
            <w:vAlign w:val="center"/>
          </w:tcPr>
          <w:p w14:paraId="552428B9" w14:textId="77777777" w:rsidR="00344FA0" w:rsidRPr="00692553" w:rsidRDefault="00344FA0" w:rsidP="00344FA0">
            <w:pPr>
              <w:pStyle w:val="Heading3"/>
            </w:pPr>
            <w:r>
              <w:t>Action items</w:t>
            </w:r>
          </w:p>
        </w:tc>
        <w:tc>
          <w:tcPr>
            <w:tcW w:w="2711" w:type="dxa"/>
            <w:tcBorders>
              <w:top w:val="single" w:sz="12" w:space="0" w:color="BFBFBF" w:themeColor="background1" w:themeShade="BF"/>
            </w:tcBorders>
            <w:shd w:val="clear" w:color="auto" w:fill="F2F2F2" w:themeFill="background1" w:themeFillShade="F2"/>
            <w:vAlign w:val="center"/>
          </w:tcPr>
          <w:p w14:paraId="673B1559" w14:textId="77777777" w:rsidR="00344FA0" w:rsidRPr="00692553" w:rsidRDefault="00344FA0" w:rsidP="00344FA0">
            <w:pPr>
              <w:pStyle w:val="Heading3"/>
            </w:pPr>
            <w:r>
              <w:t>Person responsible</w:t>
            </w:r>
          </w:p>
        </w:tc>
        <w:tc>
          <w:tcPr>
            <w:tcW w:w="1470" w:type="dxa"/>
            <w:tcBorders>
              <w:top w:val="single" w:sz="12" w:space="0" w:color="BFBFBF" w:themeColor="background1" w:themeShade="BF"/>
            </w:tcBorders>
            <w:shd w:val="clear" w:color="auto" w:fill="F2F2F2" w:themeFill="background1" w:themeFillShade="F2"/>
            <w:vAlign w:val="center"/>
          </w:tcPr>
          <w:p w14:paraId="60AEF6DC" w14:textId="77777777" w:rsidR="00344FA0" w:rsidRPr="00692553" w:rsidRDefault="00344FA0" w:rsidP="00344FA0">
            <w:pPr>
              <w:pStyle w:val="Heading3"/>
            </w:pPr>
            <w:r>
              <w:t>Deadline</w:t>
            </w:r>
          </w:p>
        </w:tc>
      </w:tr>
      <w:tr w:rsidR="00344FA0" w:rsidRPr="00692553" w14:paraId="59A560AD" w14:textId="77777777" w:rsidTr="002473FD">
        <w:trPr>
          <w:trHeight w:val="288"/>
        </w:trPr>
        <w:tc>
          <w:tcPr>
            <w:tcW w:w="5909" w:type="dxa"/>
            <w:gridSpan w:val="2"/>
            <w:shd w:val="clear" w:color="auto" w:fill="auto"/>
            <w:vAlign w:val="center"/>
          </w:tcPr>
          <w:p w14:paraId="67B2536C" w14:textId="32B41544" w:rsidR="00344FA0" w:rsidRPr="00692553" w:rsidRDefault="002473FD" w:rsidP="003910FA">
            <w:r>
              <w:t>Investigate</w:t>
            </w:r>
            <w:r w:rsidR="003910FA">
              <w:t>/monitor</w:t>
            </w:r>
            <w:r>
              <w:t xml:space="preserve"> food costs and </w:t>
            </w:r>
            <w:r w:rsidR="003910FA">
              <w:t>adjust</w:t>
            </w:r>
            <w:r>
              <w:t xml:space="preserve"> </w:t>
            </w:r>
            <w:r w:rsidR="003910FA">
              <w:t>menu pricing</w:t>
            </w:r>
            <w:bookmarkStart w:id="5" w:name="_GoBack"/>
            <w:bookmarkEnd w:id="5"/>
            <w:r>
              <w:t xml:space="preserve"> as required</w:t>
            </w:r>
          </w:p>
        </w:tc>
        <w:tc>
          <w:tcPr>
            <w:tcW w:w="2711" w:type="dxa"/>
            <w:shd w:val="clear" w:color="auto" w:fill="auto"/>
            <w:vAlign w:val="center"/>
          </w:tcPr>
          <w:p w14:paraId="3F374774" w14:textId="77777777" w:rsidR="00344FA0" w:rsidRPr="00692553" w:rsidRDefault="002473FD" w:rsidP="00344FA0">
            <w:r>
              <w:t>Marie</w:t>
            </w:r>
          </w:p>
        </w:tc>
        <w:tc>
          <w:tcPr>
            <w:tcW w:w="1470" w:type="dxa"/>
            <w:shd w:val="clear" w:color="auto" w:fill="auto"/>
            <w:vAlign w:val="center"/>
          </w:tcPr>
          <w:p w14:paraId="46BCF239" w14:textId="77777777" w:rsidR="00344FA0" w:rsidRPr="00692553" w:rsidRDefault="002473FD" w:rsidP="00344FA0">
            <w:r>
              <w:t>n/a</w:t>
            </w:r>
          </w:p>
        </w:tc>
      </w:tr>
    </w:tbl>
    <w:p w14:paraId="387AC33C" w14:textId="77777777" w:rsidR="00344FA0" w:rsidRDefault="00344FA0"/>
    <w:p w14:paraId="58A0AE56" w14:textId="77777777" w:rsidR="002473FD" w:rsidRDefault="002473FD" w:rsidP="00344FA0">
      <w:r>
        <w:br w:type="page"/>
      </w:r>
    </w:p>
    <w:p w14:paraId="274CF568" w14:textId="77777777" w:rsidR="00344FA0" w:rsidRDefault="00344FA0" w:rsidP="00344FA0"/>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14" w:type="dxa"/>
          <w:left w:w="0" w:type="dxa"/>
          <w:bottom w:w="14" w:type="dxa"/>
          <w:right w:w="0" w:type="dxa"/>
        </w:tblCellMar>
        <w:tblLook w:val="0000" w:firstRow="0" w:lastRow="0" w:firstColumn="0" w:lastColumn="0" w:noHBand="0" w:noVBand="0"/>
      </w:tblPr>
      <w:tblGrid>
        <w:gridCol w:w="1471"/>
        <w:gridCol w:w="4860"/>
        <w:gridCol w:w="2904"/>
        <w:gridCol w:w="1575"/>
      </w:tblGrid>
      <w:tr w:rsidR="00344FA0" w:rsidRPr="00692553" w14:paraId="7523194B" w14:textId="77777777" w:rsidTr="00DF3C70">
        <w:trPr>
          <w:trHeight w:val="288"/>
        </w:trPr>
        <w:tc>
          <w:tcPr>
            <w:tcW w:w="1373" w:type="dxa"/>
            <w:tcBorders>
              <w:top w:val="single" w:sz="12" w:space="0" w:color="BFBFBF" w:themeColor="background1" w:themeShade="BF"/>
            </w:tcBorders>
            <w:shd w:val="clear" w:color="auto" w:fill="F2F2F2" w:themeFill="background1" w:themeFillShade="F2"/>
            <w:vAlign w:val="center"/>
          </w:tcPr>
          <w:p w14:paraId="4E6F5A4B" w14:textId="77777777" w:rsidR="00344FA0" w:rsidRPr="00692553" w:rsidRDefault="00344FA0" w:rsidP="00344FA0">
            <w:pPr>
              <w:pStyle w:val="Heading3"/>
            </w:pPr>
            <w:r>
              <w:t>Discussion</w:t>
            </w:r>
          </w:p>
        </w:tc>
        <w:tc>
          <w:tcPr>
            <w:tcW w:w="8717" w:type="dxa"/>
            <w:gridSpan w:val="3"/>
            <w:tcBorders>
              <w:top w:val="single" w:sz="12" w:space="0" w:color="BFBFBF" w:themeColor="background1" w:themeShade="BF"/>
            </w:tcBorders>
            <w:shd w:val="clear" w:color="auto" w:fill="auto"/>
            <w:vAlign w:val="center"/>
          </w:tcPr>
          <w:p w14:paraId="20E7BBFA" w14:textId="77777777" w:rsidR="00344FA0" w:rsidRPr="00CA639A" w:rsidRDefault="002473FD" w:rsidP="00344FA0">
            <w:pPr>
              <w:rPr>
                <w:b/>
              </w:rPr>
            </w:pPr>
            <w:r w:rsidRPr="00CA639A">
              <w:rPr>
                <w:b/>
              </w:rPr>
              <w:t>Subway</w:t>
            </w:r>
          </w:p>
        </w:tc>
      </w:tr>
      <w:tr w:rsidR="00344FA0" w:rsidRPr="00692553" w14:paraId="13C485B3" w14:textId="77777777" w:rsidTr="00DF3C70">
        <w:trPr>
          <w:trHeight w:val="288"/>
        </w:trPr>
        <w:tc>
          <w:tcPr>
            <w:tcW w:w="10090" w:type="dxa"/>
            <w:gridSpan w:val="4"/>
            <w:shd w:val="clear" w:color="auto" w:fill="auto"/>
            <w:vAlign w:val="center"/>
          </w:tcPr>
          <w:p w14:paraId="5E8E4A48" w14:textId="77777777" w:rsidR="00344FA0" w:rsidRPr="00692553" w:rsidRDefault="002473FD" w:rsidP="00DF3C70">
            <w:r>
              <w:t>The hot lunch committee received a fax notification of an increase to Subway’s prices</w:t>
            </w:r>
            <w:r w:rsidR="00DF3C70">
              <w:t>. Subway did not notify Tara Mazur (Subway leader). Our October schedule is already open with last year’s prices. The price increase is significant, $1 for each wrap and $2 for a 12 inch sub. Marie has contacted Subway to determine if they will honor last year’s cost since we already had our schedule open.</w:t>
            </w:r>
          </w:p>
        </w:tc>
      </w:tr>
      <w:tr w:rsidR="00344FA0" w:rsidRPr="00692553" w14:paraId="628ECF46" w14:textId="77777777" w:rsidTr="00DF3C70">
        <w:trPr>
          <w:trHeight w:val="288"/>
        </w:trPr>
        <w:tc>
          <w:tcPr>
            <w:tcW w:w="1373" w:type="dxa"/>
            <w:tcBorders>
              <w:top w:val="single" w:sz="12" w:space="0" w:color="BFBFBF" w:themeColor="background1" w:themeShade="BF"/>
            </w:tcBorders>
            <w:shd w:val="clear" w:color="auto" w:fill="F2F2F2" w:themeFill="background1" w:themeFillShade="F2"/>
            <w:vAlign w:val="center"/>
          </w:tcPr>
          <w:p w14:paraId="7549D9D3" w14:textId="77777777" w:rsidR="00344FA0" w:rsidRPr="00692553" w:rsidRDefault="00344FA0" w:rsidP="00344FA0">
            <w:pPr>
              <w:pStyle w:val="Heading3"/>
            </w:pPr>
            <w:r>
              <w:t>Conclusions</w:t>
            </w:r>
          </w:p>
        </w:tc>
        <w:tc>
          <w:tcPr>
            <w:tcW w:w="8717" w:type="dxa"/>
            <w:gridSpan w:val="3"/>
            <w:tcBorders>
              <w:top w:val="single" w:sz="12" w:space="0" w:color="BFBFBF" w:themeColor="background1" w:themeShade="BF"/>
            </w:tcBorders>
            <w:shd w:val="clear" w:color="auto" w:fill="auto"/>
            <w:vAlign w:val="center"/>
          </w:tcPr>
          <w:p w14:paraId="2D365D87" w14:textId="77777777" w:rsidR="00344FA0" w:rsidRDefault="00DF3C70" w:rsidP="00344FA0">
            <w:r>
              <w:t>Allison motioned if Subway does not honor last year’s cost for Subway day on October 7 then we will cancel the orders and refund parents.</w:t>
            </w:r>
          </w:p>
          <w:p w14:paraId="19AED0D9" w14:textId="4C0B38B9" w:rsidR="00DF3C70" w:rsidRPr="00CE6342" w:rsidRDefault="00DF3C70" w:rsidP="00344FA0">
            <w:r>
              <w:t>Jennifer seconded.</w:t>
            </w:r>
            <w:r w:rsidR="0017194F">
              <w:t xml:space="preserve"> Carried.</w:t>
            </w:r>
          </w:p>
        </w:tc>
      </w:tr>
      <w:tr w:rsidR="00344FA0" w:rsidRPr="00692553" w14:paraId="2F579DBC" w14:textId="77777777" w:rsidTr="00DF3C70">
        <w:trPr>
          <w:trHeight w:val="288"/>
        </w:trPr>
        <w:tc>
          <w:tcPr>
            <w:tcW w:w="10090" w:type="dxa"/>
            <w:gridSpan w:val="4"/>
            <w:shd w:val="clear" w:color="auto" w:fill="auto"/>
            <w:vAlign w:val="center"/>
          </w:tcPr>
          <w:p w14:paraId="1BB2A459" w14:textId="5E91B4E4" w:rsidR="00344FA0" w:rsidRPr="00CE6342" w:rsidRDefault="00DF3C70" w:rsidP="00344FA0">
            <w:r>
              <w:t>If Subway does not agree to our request then the committee will look at an alternative offering for October 7, possibly a free hot dog day with veggies and dip.</w:t>
            </w:r>
            <w:r w:rsidR="00531845">
              <w:t xml:space="preserve"> If carrots are needed Amy has offered to provide them and Mrs. Story will arrange for students to help prepare.</w:t>
            </w:r>
          </w:p>
        </w:tc>
      </w:tr>
      <w:tr w:rsidR="00344FA0" w:rsidRPr="00692553" w14:paraId="0A199654" w14:textId="77777777" w:rsidTr="00DF3C70">
        <w:trPr>
          <w:trHeight w:val="288"/>
        </w:trPr>
        <w:tc>
          <w:tcPr>
            <w:tcW w:w="5909" w:type="dxa"/>
            <w:gridSpan w:val="2"/>
            <w:tcBorders>
              <w:top w:val="single" w:sz="12" w:space="0" w:color="BFBFBF" w:themeColor="background1" w:themeShade="BF"/>
            </w:tcBorders>
            <w:shd w:val="clear" w:color="auto" w:fill="F2F2F2" w:themeFill="background1" w:themeFillShade="F2"/>
            <w:vAlign w:val="center"/>
          </w:tcPr>
          <w:p w14:paraId="4F4B0000" w14:textId="77777777" w:rsidR="00344FA0" w:rsidRPr="00692553" w:rsidRDefault="00344FA0" w:rsidP="00344FA0">
            <w:pPr>
              <w:pStyle w:val="Heading3"/>
            </w:pPr>
            <w:r>
              <w:t>Action items</w:t>
            </w:r>
          </w:p>
        </w:tc>
        <w:tc>
          <w:tcPr>
            <w:tcW w:w="2711" w:type="dxa"/>
            <w:tcBorders>
              <w:top w:val="single" w:sz="12" w:space="0" w:color="BFBFBF" w:themeColor="background1" w:themeShade="BF"/>
            </w:tcBorders>
            <w:shd w:val="clear" w:color="auto" w:fill="F2F2F2" w:themeFill="background1" w:themeFillShade="F2"/>
            <w:vAlign w:val="center"/>
          </w:tcPr>
          <w:p w14:paraId="0B4BDD84" w14:textId="77777777" w:rsidR="00344FA0" w:rsidRPr="00692553" w:rsidRDefault="00344FA0" w:rsidP="00344FA0">
            <w:pPr>
              <w:pStyle w:val="Heading3"/>
            </w:pPr>
            <w:r>
              <w:t>Person responsible</w:t>
            </w:r>
          </w:p>
        </w:tc>
        <w:tc>
          <w:tcPr>
            <w:tcW w:w="1470" w:type="dxa"/>
            <w:tcBorders>
              <w:top w:val="single" w:sz="12" w:space="0" w:color="BFBFBF" w:themeColor="background1" w:themeShade="BF"/>
            </w:tcBorders>
            <w:shd w:val="clear" w:color="auto" w:fill="F2F2F2" w:themeFill="background1" w:themeFillShade="F2"/>
            <w:vAlign w:val="center"/>
          </w:tcPr>
          <w:p w14:paraId="787DB870" w14:textId="77777777" w:rsidR="00344FA0" w:rsidRPr="00692553" w:rsidRDefault="00344FA0" w:rsidP="00344FA0">
            <w:pPr>
              <w:pStyle w:val="Heading3"/>
            </w:pPr>
            <w:r>
              <w:t>Deadline</w:t>
            </w:r>
          </w:p>
        </w:tc>
      </w:tr>
      <w:tr w:rsidR="00344FA0" w:rsidRPr="00692553" w14:paraId="7D7E6649" w14:textId="77777777" w:rsidTr="00DF3C70">
        <w:trPr>
          <w:trHeight w:val="288"/>
        </w:trPr>
        <w:tc>
          <w:tcPr>
            <w:tcW w:w="5909" w:type="dxa"/>
            <w:gridSpan w:val="2"/>
            <w:shd w:val="clear" w:color="auto" w:fill="auto"/>
            <w:vAlign w:val="center"/>
          </w:tcPr>
          <w:p w14:paraId="12A8CEE3" w14:textId="77777777" w:rsidR="00344FA0" w:rsidRPr="00692553" w:rsidRDefault="00DF3C70" w:rsidP="00344FA0">
            <w:r>
              <w:t>Follow up with Subway regarding honoring last year’s cost.</w:t>
            </w:r>
          </w:p>
        </w:tc>
        <w:tc>
          <w:tcPr>
            <w:tcW w:w="2711" w:type="dxa"/>
            <w:shd w:val="clear" w:color="auto" w:fill="auto"/>
            <w:vAlign w:val="center"/>
          </w:tcPr>
          <w:p w14:paraId="7115A10B" w14:textId="77777777" w:rsidR="00344FA0" w:rsidRPr="00692553" w:rsidRDefault="00DF3C70" w:rsidP="00344FA0">
            <w:r>
              <w:t>Marie</w:t>
            </w:r>
          </w:p>
        </w:tc>
        <w:tc>
          <w:tcPr>
            <w:tcW w:w="1470" w:type="dxa"/>
            <w:shd w:val="clear" w:color="auto" w:fill="auto"/>
            <w:vAlign w:val="center"/>
          </w:tcPr>
          <w:p w14:paraId="65D0273E" w14:textId="77777777" w:rsidR="00344FA0" w:rsidRPr="00692553" w:rsidRDefault="00DF3C70" w:rsidP="00344FA0">
            <w:r>
              <w:t>asap</w:t>
            </w:r>
          </w:p>
        </w:tc>
      </w:tr>
      <w:tr w:rsidR="00344FA0" w:rsidRPr="00692553" w14:paraId="24C5D37C" w14:textId="77777777" w:rsidTr="00DF3C70">
        <w:trPr>
          <w:trHeight w:val="288"/>
        </w:trPr>
        <w:tc>
          <w:tcPr>
            <w:tcW w:w="5909" w:type="dxa"/>
            <w:gridSpan w:val="2"/>
            <w:shd w:val="clear" w:color="auto" w:fill="auto"/>
            <w:vAlign w:val="center"/>
          </w:tcPr>
          <w:p w14:paraId="75270CE1" w14:textId="77777777" w:rsidR="00344FA0" w:rsidRPr="00692553" w:rsidRDefault="00DF3C70" w:rsidP="00344FA0">
            <w:r>
              <w:t>Cancel existing or</w:t>
            </w:r>
            <w:r w:rsidR="00630A4F">
              <w:t>ders if Subway does not agree to the request</w:t>
            </w:r>
          </w:p>
        </w:tc>
        <w:tc>
          <w:tcPr>
            <w:tcW w:w="2711" w:type="dxa"/>
            <w:shd w:val="clear" w:color="auto" w:fill="auto"/>
            <w:vAlign w:val="center"/>
          </w:tcPr>
          <w:p w14:paraId="7626186F" w14:textId="77777777" w:rsidR="00344FA0" w:rsidRPr="00692553" w:rsidRDefault="00DF3C70" w:rsidP="00344FA0">
            <w:r>
              <w:t>Amy</w:t>
            </w:r>
          </w:p>
        </w:tc>
        <w:tc>
          <w:tcPr>
            <w:tcW w:w="1470" w:type="dxa"/>
            <w:shd w:val="clear" w:color="auto" w:fill="auto"/>
            <w:vAlign w:val="center"/>
          </w:tcPr>
          <w:p w14:paraId="2E844E8A" w14:textId="77777777" w:rsidR="00344FA0" w:rsidRPr="00692553" w:rsidRDefault="00DF3C70" w:rsidP="00344FA0">
            <w:r>
              <w:t>Only if required</w:t>
            </w:r>
          </w:p>
        </w:tc>
      </w:tr>
      <w:bookmarkEnd w:id="2"/>
    </w:tbl>
    <w:p w14:paraId="544EFD3C" w14:textId="77777777" w:rsidR="00BB5323" w:rsidRDefault="00BB5323" w:rsidP="00954110"/>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14" w:type="dxa"/>
          <w:left w:w="0" w:type="dxa"/>
          <w:bottom w:w="14" w:type="dxa"/>
          <w:right w:w="0" w:type="dxa"/>
        </w:tblCellMar>
        <w:tblLook w:val="0000" w:firstRow="0" w:lastRow="0" w:firstColumn="0" w:lastColumn="0" w:noHBand="0" w:noVBand="0"/>
      </w:tblPr>
      <w:tblGrid>
        <w:gridCol w:w="1471"/>
        <w:gridCol w:w="4860"/>
        <w:gridCol w:w="2904"/>
        <w:gridCol w:w="1575"/>
      </w:tblGrid>
      <w:tr w:rsidR="00630A4F" w:rsidRPr="00692553" w14:paraId="35D7EE53" w14:textId="77777777" w:rsidTr="00783522">
        <w:trPr>
          <w:trHeight w:val="288"/>
        </w:trPr>
        <w:tc>
          <w:tcPr>
            <w:tcW w:w="1471" w:type="dxa"/>
            <w:tcBorders>
              <w:top w:val="single" w:sz="12" w:space="0" w:color="BFBFBF" w:themeColor="background1" w:themeShade="BF"/>
            </w:tcBorders>
            <w:shd w:val="clear" w:color="auto" w:fill="F2F2F2" w:themeFill="background1" w:themeFillShade="F2"/>
            <w:vAlign w:val="center"/>
          </w:tcPr>
          <w:p w14:paraId="7555C1AF" w14:textId="77777777" w:rsidR="00630A4F" w:rsidRPr="00692553" w:rsidRDefault="00630A4F" w:rsidP="00630A4F">
            <w:pPr>
              <w:pStyle w:val="Heading3"/>
            </w:pPr>
            <w:r>
              <w:t>Discussion</w:t>
            </w:r>
          </w:p>
        </w:tc>
        <w:tc>
          <w:tcPr>
            <w:tcW w:w="9339" w:type="dxa"/>
            <w:gridSpan w:val="3"/>
            <w:tcBorders>
              <w:top w:val="single" w:sz="12" w:space="0" w:color="BFBFBF" w:themeColor="background1" w:themeShade="BF"/>
            </w:tcBorders>
            <w:shd w:val="clear" w:color="auto" w:fill="auto"/>
            <w:vAlign w:val="center"/>
          </w:tcPr>
          <w:p w14:paraId="75F43D13" w14:textId="77777777" w:rsidR="00630A4F" w:rsidRPr="00CA639A" w:rsidRDefault="00630A4F" w:rsidP="00630A4F">
            <w:pPr>
              <w:rPr>
                <w:b/>
              </w:rPr>
            </w:pPr>
            <w:r w:rsidRPr="00CA639A">
              <w:rPr>
                <w:b/>
              </w:rPr>
              <w:t>Booster Juice</w:t>
            </w:r>
          </w:p>
        </w:tc>
      </w:tr>
      <w:tr w:rsidR="00630A4F" w:rsidRPr="00692553" w14:paraId="3E8CDC1F" w14:textId="77777777" w:rsidTr="00783522">
        <w:trPr>
          <w:trHeight w:val="288"/>
        </w:trPr>
        <w:tc>
          <w:tcPr>
            <w:tcW w:w="10810" w:type="dxa"/>
            <w:gridSpan w:val="4"/>
            <w:shd w:val="clear" w:color="auto" w:fill="auto"/>
            <w:vAlign w:val="center"/>
          </w:tcPr>
          <w:p w14:paraId="37DEB9B3" w14:textId="77777777" w:rsidR="00630A4F" w:rsidRDefault="00630A4F" w:rsidP="00DA0197">
            <w:r>
              <w:t>The committee reviewed the School Lunch Program menu provided by Booster Juice.</w:t>
            </w:r>
          </w:p>
          <w:p w14:paraId="7686CFCE" w14:textId="77777777" w:rsidR="00630A4F" w:rsidRDefault="00630A4F" w:rsidP="00630A4F">
            <w:pPr>
              <w:pStyle w:val="ListParagraph"/>
              <w:numPr>
                <w:ilvl w:val="0"/>
                <w:numId w:val="14"/>
              </w:numPr>
            </w:pPr>
            <w:r>
              <w:t>Suggestion to try Booster Juice this semester.</w:t>
            </w:r>
            <w:r w:rsidR="00CA639A">
              <w:t xml:space="preserve"> If it goes well we could consider additional dates, possibly alternating with Subway each month.</w:t>
            </w:r>
          </w:p>
          <w:p w14:paraId="2CDF127D" w14:textId="77777777" w:rsidR="00630A4F" w:rsidRDefault="000D31F1" w:rsidP="00630A4F">
            <w:pPr>
              <w:pStyle w:val="ListParagraph"/>
              <w:numPr>
                <w:ilvl w:val="0"/>
                <w:numId w:val="14"/>
              </w:numPr>
            </w:pPr>
            <w:r>
              <w:t>Limit</w:t>
            </w:r>
            <w:r w:rsidR="00630A4F">
              <w:t xml:space="preserve"> menu offerings to streamlin</w:t>
            </w:r>
            <w:r>
              <w:t>e deliveries for volunteers, remove pineapple items due to allergy.</w:t>
            </w:r>
          </w:p>
          <w:p w14:paraId="04D51A9C" w14:textId="77777777" w:rsidR="000D31F1" w:rsidRDefault="000D31F1" w:rsidP="00630A4F">
            <w:pPr>
              <w:pStyle w:val="ListParagraph"/>
              <w:numPr>
                <w:ilvl w:val="0"/>
                <w:numId w:val="14"/>
              </w:numPr>
            </w:pPr>
            <w:r>
              <w:t>Offer the following menu items:</w:t>
            </w:r>
          </w:p>
          <w:p w14:paraId="7E6A73F0" w14:textId="77777777" w:rsidR="000D31F1" w:rsidRDefault="000D31F1" w:rsidP="000D31F1">
            <w:pPr>
              <w:pStyle w:val="ListParagraph"/>
              <w:numPr>
                <w:ilvl w:val="1"/>
                <w:numId w:val="14"/>
              </w:numPr>
            </w:pPr>
            <w:r>
              <w:t>240 ml Combo (smoothie and wrap) – our cost $5.51, price at $6.50</w:t>
            </w:r>
          </w:p>
          <w:p w14:paraId="54EEB0E7" w14:textId="77777777" w:rsidR="000D31F1" w:rsidRDefault="000D31F1" w:rsidP="000D31F1">
            <w:pPr>
              <w:pStyle w:val="ListParagraph"/>
              <w:numPr>
                <w:ilvl w:val="1"/>
                <w:numId w:val="14"/>
              </w:numPr>
            </w:pPr>
            <w:r>
              <w:t>355 ml Combo (smoothie and wrap) – our cost $6.04, price at $7.00</w:t>
            </w:r>
          </w:p>
          <w:p w14:paraId="64056B5A" w14:textId="77777777" w:rsidR="000D31F1" w:rsidRDefault="000D31F1" w:rsidP="000D31F1">
            <w:pPr>
              <w:pStyle w:val="ListParagraph"/>
              <w:numPr>
                <w:ilvl w:val="1"/>
                <w:numId w:val="14"/>
              </w:numPr>
            </w:pPr>
            <w:r>
              <w:t>Smoothies choices: Berry Blossom and Mango Mania</w:t>
            </w:r>
          </w:p>
          <w:p w14:paraId="3EF448F1" w14:textId="77777777" w:rsidR="000D31F1" w:rsidRDefault="000D31F1" w:rsidP="000D31F1">
            <w:pPr>
              <w:pStyle w:val="ListParagraph"/>
              <w:numPr>
                <w:ilvl w:val="1"/>
                <w:numId w:val="14"/>
              </w:numPr>
            </w:pPr>
            <w:r>
              <w:t>Wraps choices: Chicken or Ham, cold wraps (Grilled wraps will not be offered as they would not be warm by the time they arrive here. There is a microwave available for warming.)</w:t>
            </w:r>
          </w:p>
          <w:p w14:paraId="3C9F18F2" w14:textId="77777777" w:rsidR="00CA639A" w:rsidRPr="00692553" w:rsidRDefault="00630A4F" w:rsidP="00CA639A">
            <w:pPr>
              <w:pStyle w:val="ListParagraph"/>
              <w:numPr>
                <w:ilvl w:val="0"/>
                <w:numId w:val="14"/>
              </w:numPr>
            </w:pPr>
            <w:r>
              <w:t>Booster Juice does not have a delivery driver at this time so we would need to arrange a volunteer for pick up.</w:t>
            </w:r>
          </w:p>
        </w:tc>
      </w:tr>
      <w:tr w:rsidR="00630A4F" w:rsidRPr="00692553" w14:paraId="6855D19A" w14:textId="77777777" w:rsidTr="00783522">
        <w:trPr>
          <w:trHeight w:val="288"/>
        </w:trPr>
        <w:tc>
          <w:tcPr>
            <w:tcW w:w="1471" w:type="dxa"/>
            <w:tcBorders>
              <w:top w:val="single" w:sz="12" w:space="0" w:color="BFBFBF" w:themeColor="background1" w:themeShade="BF"/>
            </w:tcBorders>
            <w:shd w:val="clear" w:color="auto" w:fill="F2F2F2" w:themeFill="background1" w:themeFillShade="F2"/>
            <w:vAlign w:val="center"/>
          </w:tcPr>
          <w:p w14:paraId="3CE573CB" w14:textId="77777777" w:rsidR="00630A4F" w:rsidRPr="00692553" w:rsidRDefault="00630A4F" w:rsidP="00630A4F">
            <w:pPr>
              <w:pStyle w:val="Heading3"/>
            </w:pPr>
            <w:r>
              <w:t>Conclusions</w:t>
            </w:r>
          </w:p>
        </w:tc>
        <w:tc>
          <w:tcPr>
            <w:tcW w:w="9339" w:type="dxa"/>
            <w:gridSpan w:val="3"/>
            <w:tcBorders>
              <w:top w:val="single" w:sz="12" w:space="0" w:color="BFBFBF" w:themeColor="background1" w:themeShade="BF"/>
            </w:tcBorders>
            <w:shd w:val="clear" w:color="auto" w:fill="auto"/>
            <w:vAlign w:val="center"/>
          </w:tcPr>
          <w:p w14:paraId="4998071D" w14:textId="49926915" w:rsidR="00630A4F" w:rsidRPr="00CE6342" w:rsidRDefault="000D31F1" w:rsidP="00630A4F">
            <w:r>
              <w:t>Jennifer motioned to modify the menu as discussed and set November 3 as the Booster Juice hot lunch date. Mrs. Story seconded.</w:t>
            </w:r>
            <w:r w:rsidR="0017194F">
              <w:t xml:space="preserve"> Carried. </w:t>
            </w:r>
            <w:r w:rsidR="00CA639A">
              <w:t>Jennifer offered to be team leader for Booster Juice.</w:t>
            </w:r>
          </w:p>
        </w:tc>
      </w:tr>
      <w:tr w:rsidR="00630A4F" w:rsidRPr="00692553" w14:paraId="2728AFB4" w14:textId="77777777" w:rsidTr="00783522">
        <w:trPr>
          <w:trHeight w:val="288"/>
        </w:trPr>
        <w:tc>
          <w:tcPr>
            <w:tcW w:w="6331" w:type="dxa"/>
            <w:gridSpan w:val="2"/>
            <w:tcBorders>
              <w:top w:val="single" w:sz="12" w:space="0" w:color="BFBFBF" w:themeColor="background1" w:themeShade="BF"/>
            </w:tcBorders>
            <w:shd w:val="clear" w:color="auto" w:fill="F2F2F2" w:themeFill="background1" w:themeFillShade="F2"/>
            <w:vAlign w:val="center"/>
          </w:tcPr>
          <w:p w14:paraId="3F56FAA1" w14:textId="77777777" w:rsidR="00630A4F" w:rsidRPr="00692553" w:rsidRDefault="00630A4F" w:rsidP="00630A4F">
            <w:pPr>
              <w:pStyle w:val="Heading3"/>
            </w:pPr>
            <w:r>
              <w:t>Action items</w:t>
            </w:r>
          </w:p>
        </w:tc>
        <w:tc>
          <w:tcPr>
            <w:tcW w:w="2904" w:type="dxa"/>
            <w:tcBorders>
              <w:top w:val="single" w:sz="12" w:space="0" w:color="BFBFBF" w:themeColor="background1" w:themeShade="BF"/>
            </w:tcBorders>
            <w:shd w:val="clear" w:color="auto" w:fill="F2F2F2" w:themeFill="background1" w:themeFillShade="F2"/>
            <w:vAlign w:val="center"/>
          </w:tcPr>
          <w:p w14:paraId="06D9CBBB" w14:textId="77777777" w:rsidR="00630A4F" w:rsidRPr="00692553" w:rsidRDefault="00630A4F" w:rsidP="00630A4F">
            <w:pPr>
              <w:pStyle w:val="Heading3"/>
            </w:pPr>
            <w:r>
              <w:t>Person responsible</w:t>
            </w:r>
          </w:p>
        </w:tc>
        <w:tc>
          <w:tcPr>
            <w:tcW w:w="1575" w:type="dxa"/>
            <w:tcBorders>
              <w:top w:val="single" w:sz="12" w:space="0" w:color="BFBFBF" w:themeColor="background1" w:themeShade="BF"/>
            </w:tcBorders>
            <w:shd w:val="clear" w:color="auto" w:fill="F2F2F2" w:themeFill="background1" w:themeFillShade="F2"/>
            <w:vAlign w:val="center"/>
          </w:tcPr>
          <w:p w14:paraId="6C698538" w14:textId="77777777" w:rsidR="00630A4F" w:rsidRPr="00692553" w:rsidRDefault="00630A4F" w:rsidP="00630A4F">
            <w:pPr>
              <w:pStyle w:val="Heading3"/>
            </w:pPr>
            <w:r>
              <w:t>Deadline</w:t>
            </w:r>
          </w:p>
        </w:tc>
      </w:tr>
      <w:tr w:rsidR="00630A4F" w:rsidRPr="00692553" w14:paraId="0F668B6B" w14:textId="77777777" w:rsidTr="00783522">
        <w:trPr>
          <w:trHeight w:val="288"/>
        </w:trPr>
        <w:tc>
          <w:tcPr>
            <w:tcW w:w="6331" w:type="dxa"/>
            <w:gridSpan w:val="2"/>
            <w:shd w:val="clear" w:color="auto" w:fill="auto"/>
            <w:vAlign w:val="center"/>
          </w:tcPr>
          <w:p w14:paraId="5EE957B1" w14:textId="77777777" w:rsidR="00630A4F" w:rsidRPr="00692553" w:rsidRDefault="00CA639A" w:rsidP="00CA639A">
            <w:pPr>
              <w:ind w:left="0"/>
            </w:pPr>
            <w:r>
              <w:t xml:space="preserve">  Contact Booster Juice to set date (Nov 3)</w:t>
            </w:r>
          </w:p>
        </w:tc>
        <w:tc>
          <w:tcPr>
            <w:tcW w:w="2904" w:type="dxa"/>
            <w:shd w:val="clear" w:color="auto" w:fill="auto"/>
            <w:vAlign w:val="center"/>
          </w:tcPr>
          <w:p w14:paraId="38D61032" w14:textId="77777777" w:rsidR="00630A4F" w:rsidRPr="00692553" w:rsidRDefault="00CA639A" w:rsidP="00630A4F">
            <w:r>
              <w:t>Jennifer</w:t>
            </w:r>
          </w:p>
        </w:tc>
        <w:tc>
          <w:tcPr>
            <w:tcW w:w="1575" w:type="dxa"/>
            <w:shd w:val="clear" w:color="auto" w:fill="auto"/>
            <w:vAlign w:val="center"/>
          </w:tcPr>
          <w:p w14:paraId="0738216A" w14:textId="77777777" w:rsidR="00630A4F" w:rsidRPr="00692553" w:rsidRDefault="00CA639A" w:rsidP="00630A4F">
            <w:r>
              <w:t>asap</w:t>
            </w:r>
          </w:p>
        </w:tc>
      </w:tr>
      <w:tr w:rsidR="00630A4F" w:rsidRPr="00692553" w14:paraId="5840BA2A" w14:textId="77777777" w:rsidTr="00783522">
        <w:trPr>
          <w:trHeight w:val="288"/>
        </w:trPr>
        <w:tc>
          <w:tcPr>
            <w:tcW w:w="6331" w:type="dxa"/>
            <w:gridSpan w:val="2"/>
            <w:shd w:val="clear" w:color="auto" w:fill="auto"/>
            <w:vAlign w:val="center"/>
          </w:tcPr>
          <w:p w14:paraId="6BFF4C47" w14:textId="77777777" w:rsidR="00630A4F" w:rsidRPr="00692553" w:rsidRDefault="00CA639A" w:rsidP="00630A4F">
            <w:r>
              <w:t>Confirm with Booster Juice that the remaining smoothie items do not contain pineapple.</w:t>
            </w:r>
          </w:p>
        </w:tc>
        <w:tc>
          <w:tcPr>
            <w:tcW w:w="2904" w:type="dxa"/>
            <w:shd w:val="clear" w:color="auto" w:fill="auto"/>
            <w:vAlign w:val="center"/>
          </w:tcPr>
          <w:p w14:paraId="3C1E39C7" w14:textId="77777777" w:rsidR="00630A4F" w:rsidRPr="00692553" w:rsidRDefault="00CA639A" w:rsidP="00630A4F">
            <w:r>
              <w:t>Jennifer</w:t>
            </w:r>
          </w:p>
        </w:tc>
        <w:tc>
          <w:tcPr>
            <w:tcW w:w="1575" w:type="dxa"/>
            <w:shd w:val="clear" w:color="auto" w:fill="auto"/>
            <w:vAlign w:val="center"/>
          </w:tcPr>
          <w:p w14:paraId="6E9B560A" w14:textId="77777777" w:rsidR="00630A4F" w:rsidRPr="00692553" w:rsidRDefault="00CA639A" w:rsidP="00630A4F">
            <w:r>
              <w:t>asap</w:t>
            </w:r>
          </w:p>
        </w:tc>
      </w:tr>
    </w:tbl>
    <w:p w14:paraId="4632B2E7" w14:textId="77777777" w:rsidR="00630A4F" w:rsidRDefault="00630A4F" w:rsidP="00954110"/>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14" w:type="dxa"/>
          <w:left w:w="0" w:type="dxa"/>
          <w:bottom w:w="14" w:type="dxa"/>
          <w:right w:w="0" w:type="dxa"/>
        </w:tblCellMar>
        <w:tblLook w:val="0000" w:firstRow="0" w:lastRow="0" w:firstColumn="0" w:lastColumn="0" w:noHBand="0" w:noVBand="0"/>
      </w:tblPr>
      <w:tblGrid>
        <w:gridCol w:w="1471"/>
        <w:gridCol w:w="4860"/>
        <w:gridCol w:w="2904"/>
        <w:gridCol w:w="1575"/>
      </w:tblGrid>
      <w:tr w:rsidR="00CA639A" w:rsidRPr="00692553" w14:paraId="311FCBBC" w14:textId="77777777" w:rsidTr="00CA639A">
        <w:trPr>
          <w:trHeight w:val="288"/>
        </w:trPr>
        <w:tc>
          <w:tcPr>
            <w:tcW w:w="1373" w:type="dxa"/>
            <w:tcBorders>
              <w:top w:val="single" w:sz="12" w:space="0" w:color="BFBFBF" w:themeColor="background1" w:themeShade="BF"/>
            </w:tcBorders>
            <w:shd w:val="clear" w:color="auto" w:fill="F2F2F2" w:themeFill="background1" w:themeFillShade="F2"/>
            <w:vAlign w:val="center"/>
          </w:tcPr>
          <w:p w14:paraId="22061300" w14:textId="77777777" w:rsidR="00CA639A" w:rsidRPr="00692553" w:rsidRDefault="00CA639A" w:rsidP="00CA639A">
            <w:pPr>
              <w:pStyle w:val="Heading3"/>
            </w:pPr>
            <w:r>
              <w:t>Discussion</w:t>
            </w:r>
          </w:p>
        </w:tc>
        <w:tc>
          <w:tcPr>
            <w:tcW w:w="8717" w:type="dxa"/>
            <w:gridSpan w:val="3"/>
            <w:tcBorders>
              <w:top w:val="single" w:sz="12" w:space="0" w:color="BFBFBF" w:themeColor="background1" w:themeShade="BF"/>
            </w:tcBorders>
            <w:shd w:val="clear" w:color="auto" w:fill="auto"/>
            <w:vAlign w:val="center"/>
          </w:tcPr>
          <w:p w14:paraId="5E139AA0" w14:textId="77777777" w:rsidR="00CA639A" w:rsidRPr="00CA639A" w:rsidRDefault="00CA639A" w:rsidP="00CA639A">
            <w:pPr>
              <w:rPr>
                <w:b/>
              </w:rPr>
            </w:pPr>
            <w:r>
              <w:rPr>
                <w:b/>
              </w:rPr>
              <w:t>Hamburgers</w:t>
            </w:r>
          </w:p>
        </w:tc>
      </w:tr>
      <w:tr w:rsidR="00CA639A" w:rsidRPr="00692553" w14:paraId="0E653064" w14:textId="77777777" w:rsidTr="00CA639A">
        <w:trPr>
          <w:trHeight w:val="288"/>
        </w:trPr>
        <w:tc>
          <w:tcPr>
            <w:tcW w:w="10090" w:type="dxa"/>
            <w:gridSpan w:val="4"/>
            <w:shd w:val="clear" w:color="auto" w:fill="auto"/>
            <w:vAlign w:val="center"/>
          </w:tcPr>
          <w:p w14:paraId="2BD7BC72" w14:textId="77777777" w:rsidR="00CA639A" w:rsidRPr="00692553" w:rsidRDefault="00CA639A" w:rsidP="00CA639A">
            <w:pPr>
              <w:pStyle w:val="ListParagraph"/>
              <w:numPr>
                <w:ilvl w:val="0"/>
                <w:numId w:val="14"/>
              </w:numPr>
            </w:pPr>
            <w:r>
              <w:t>The Daysland Arena kitchen is no longer available to prepare the hamburgers.</w:t>
            </w:r>
          </w:p>
        </w:tc>
      </w:tr>
      <w:tr w:rsidR="00CA639A" w:rsidRPr="00692553" w14:paraId="38CBBE78" w14:textId="77777777" w:rsidTr="00CA639A">
        <w:trPr>
          <w:trHeight w:val="288"/>
        </w:trPr>
        <w:tc>
          <w:tcPr>
            <w:tcW w:w="1373" w:type="dxa"/>
            <w:tcBorders>
              <w:top w:val="single" w:sz="12" w:space="0" w:color="BFBFBF" w:themeColor="background1" w:themeShade="BF"/>
            </w:tcBorders>
            <w:shd w:val="clear" w:color="auto" w:fill="F2F2F2" w:themeFill="background1" w:themeFillShade="F2"/>
            <w:vAlign w:val="center"/>
          </w:tcPr>
          <w:p w14:paraId="5AFE3109" w14:textId="77777777" w:rsidR="00CA639A" w:rsidRPr="00692553" w:rsidRDefault="00CA639A" w:rsidP="00CA639A">
            <w:pPr>
              <w:pStyle w:val="Heading3"/>
            </w:pPr>
            <w:r>
              <w:t>Conclusions</w:t>
            </w:r>
          </w:p>
        </w:tc>
        <w:tc>
          <w:tcPr>
            <w:tcW w:w="8717" w:type="dxa"/>
            <w:gridSpan w:val="3"/>
            <w:tcBorders>
              <w:top w:val="single" w:sz="12" w:space="0" w:color="BFBFBF" w:themeColor="background1" w:themeShade="BF"/>
            </w:tcBorders>
            <w:shd w:val="clear" w:color="auto" w:fill="auto"/>
            <w:vAlign w:val="center"/>
          </w:tcPr>
          <w:p w14:paraId="64AC15C3" w14:textId="77777777" w:rsidR="00CA639A" w:rsidRPr="00CE6342" w:rsidRDefault="00CA639A" w:rsidP="00CA639A">
            <w:r>
              <w:t>Mrs. Story approved the use of the home economics room to prepare the hamburgers.</w:t>
            </w:r>
          </w:p>
        </w:tc>
      </w:tr>
      <w:tr w:rsidR="00CA639A" w:rsidRPr="00692553" w14:paraId="4B2906C2" w14:textId="77777777" w:rsidTr="00CA639A">
        <w:trPr>
          <w:trHeight w:val="288"/>
        </w:trPr>
        <w:tc>
          <w:tcPr>
            <w:tcW w:w="5909" w:type="dxa"/>
            <w:gridSpan w:val="2"/>
            <w:tcBorders>
              <w:top w:val="single" w:sz="12" w:space="0" w:color="BFBFBF" w:themeColor="background1" w:themeShade="BF"/>
            </w:tcBorders>
            <w:shd w:val="clear" w:color="auto" w:fill="F2F2F2" w:themeFill="background1" w:themeFillShade="F2"/>
            <w:vAlign w:val="center"/>
          </w:tcPr>
          <w:p w14:paraId="7B56D942" w14:textId="77777777" w:rsidR="00CA639A" w:rsidRPr="00692553" w:rsidRDefault="00CA639A" w:rsidP="00CA639A">
            <w:pPr>
              <w:pStyle w:val="Heading3"/>
            </w:pPr>
            <w:r>
              <w:t>Action items</w:t>
            </w:r>
          </w:p>
        </w:tc>
        <w:tc>
          <w:tcPr>
            <w:tcW w:w="2711" w:type="dxa"/>
            <w:tcBorders>
              <w:top w:val="single" w:sz="12" w:space="0" w:color="BFBFBF" w:themeColor="background1" w:themeShade="BF"/>
            </w:tcBorders>
            <w:shd w:val="clear" w:color="auto" w:fill="F2F2F2" w:themeFill="background1" w:themeFillShade="F2"/>
            <w:vAlign w:val="center"/>
          </w:tcPr>
          <w:p w14:paraId="4DD9A6BF" w14:textId="77777777" w:rsidR="00CA639A" w:rsidRPr="00692553" w:rsidRDefault="00CA639A" w:rsidP="00CA639A">
            <w:pPr>
              <w:pStyle w:val="Heading3"/>
            </w:pPr>
            <w:r>
              <w:t>Person responsible</w:t>
            </w:r>
          </w:p>
        </w:tc>
        <w:tc>
          <w:tcPr>
            <w:tcW w:w="1470" w:type="dxa"/>
            <w:tcBorders>
              <w:top w:val="single" w:sz="12" w:space="0" w:color="BFBFBF" w:themeColor="background1" w:themeShade="BF"/>
            </w:tcBorders>
            <w:shd w:val="clear" w:color="auto" w:fill="F2F2F2" w:themeFill="background1" w:themeFillShade="F2"/>
            <w:vAlign w:val="center"/>
          </w:tcPr>
          <w:p w14:paraId="31DECB46" w14:textId="77777777" w:rsidR="00CA639A" w:rsidRPr="00692553" w:rsidRDefault="00CA639A" w:rsidP="00CA639A">
            <w:pPr>
              <w:pStyle w:val="Heading3"/>
            </w:pPr>
            <w:r>
              <w:t>Deadline</w:t>
            </w:r>
          </w:p>
        </w:tc>
      </w:tr>
      <w:tr w:rsidR="00CA639A" w:rsidRPr="00692553" w14:paraId="0BECDA78" w14:textId="77777777" w:rsidTr="00CA639A">
        <w:trPr>
          <w:trHeight w:val="288"/>
        </w:trPr>
        <w:tc>
          <w:tcPr>
            <w:tcW w:w="5909" w:type="dxa"/>
            <w:gridSpan w:val="2"/>
            <w:shd w:val="clear" w:color="auto" w:fill="auto"/>
            <w:vAlign w:val="center"/>
          </w:tcPr>
          <w:p w14:paraId="7FF52181" w14:textId="77777777" w:rsidR="00CA639A" w:rsidRPr="00692553" w:rsidRDefault="00CA639A" w:rsidP="00CA639A">
            <w:pPr>
              <w:ind w:left="0"/>
            </w:pPr>
            <w:r>
              <w:t xml:space="preserve">  None required.</w:t>
            </w:r>
          </w:p>
        </w:tc>
        <w:tc>
          <w:tcPr>
            <w:tcW w:w="2711" w:type="dxa"/>
            <w:shd w:val="clear" w:color="auto" w:fill="auto"/>
            <w:vAlign w:val="center"/>
          </w:tcPr>
          <w:p w14:paraId="7A135AAE" w14:textId="77777777" w:rsidR="00CA639A" w:rsidRPr="00692553" w:rsidRDefault="00CA639A" w:rsidP="00CA639A"/>
        </w:tc>
        <w:tc>
          <w:tcPr>
            <w:tcW w:w="1470" w:type="dxa"/>
            <w:shd w:val="clear" w:color="auto" w:fill="auto"/>
            <w:vAlign w:val="center"/>
          </w:tcPr>
          <w:p w14:paraId="538AB920" w14:textId="77777777" w:rsidR="00CA639A" w:rsidRPr="00692553" w:rsidRDefault="00CA639A" w:rsidP="00CA639A"/>
        </w:tc>
      </w:tr>
    </w:tbl>
    <w:p w14:paraId="1885D8E8" w14:textId="77777777" w:rsidR="00630A4F" w:rsidRDefault="00630A4F" w:rsidP="00954110"/>
    <w:tbl>
      <w:tblPr>
        <w:tblW w:w="499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14" w:type="dxa"/>
          <w:left w:w="0" w:type="dxa"/>
          <w:bottom w:w="14" w:type="dxa"/>
          <w:right w:w="0" w:type="dxa"/>
        </w:tblCellMar>
        <w:tblLook w:val="0000" w:firstRow="0" w:lastRow="0" w:firstColumn="0" w:lastColumn="0" w:noHBand="0" w:noVBand="0"/>
      </w:tblPr>
      <w:tblGrid>
        <w:gridCol w:w="1472"/>
        <w:gridCol w:w="4859"/>
        <w:gridCol w:w="2904"/>
        <w:gridCol w:w="1553"/>
      </w:tblGrid>
      <w:tr w:rsidR="00CA639A" w:rsidRPr="00692553" w14:paraId="5AF88AD9" w14:textId="77777777" w:rsidTr="00CA639A">
        <w:trPr>
          <w:trHeight w:val="288"/>
        </w:trPr>
        <w:tc>
          <w:tcPr>
            <w:tcW w:w="1373" w:type="dxa"/>
            <w:tcBorders>
              <w:top w:val="single" w:sz="12" w:space="0" w:color="BFBFBF" w:themeColor="background1" w:themeShade="BF"/>
            </w:tcBorders>
            <w:shd w:val="clear" w:color="auto" w:fill="F2F2F2" w:themeFill="background1" w:themeFillShade="F2"/>
            <w:vAlign w:val="center"/>
          </w:tcPr>
          <w:p w14:paraId="61DEEF4E" w14:textId="77777777" w:rsidR="00CA639A" w:rsidRPr="00692553" w:rsidRDefault="00CA639A" w:rsidP="00CA639A">
            <w:pPr>
              <w:pStyle w:val="Heading3"/>
            </w:pPr>
            <w:r>
              <w:t>Discussion</w:t>
            </w:r>
          </w:p>
        </w:tc>
        <w:tc>
          <w:tcPr>
            <w:tcW w:w="8697" w:type="dxa"/>
            <w:gridSpan w:val="3"/>
            <w:tcBorders>
              <w:top w:val="single" w:sz="12" w:space="0" w:color="BFBFBF" w:themeColor="background1" w:themeShade="BF"/>
            </w:tcBorders>
            <w:shd w:val="clear" w:color="auto" w:fill="auto"/>
            <w:vAlign w:val="center"/>
          </w:tcPr>
          <w:p w14:paraId="408F77ED" w14:textId="77777777" w:rsidR="00CA639A" w:rsidRPr="00CA639A" w:rsidRDefault="00CA639A" w:rsidP="00CA639A">
            <w:pPr>
              <w:rPr>
                <w:b/>
              </w:rPr>
            </w:pPr>
            <w:r>
              <w:rPr>
                <w:b/>
              </w:rPr>
              <w:t>Delivery of food items to classrooms</w:t>
            </w:r>
          </w:p>
        </w:tc>
      </w:tr>
      <w:tr w:rsidR="00CA639A" w:rsidRPr="00692553" w14:paraId="5003CB8D" w14:textId="77777777" w:rsidTr="00CA639A">
        <w:trPr>
          <w:trHeight w:val="288"/>
        </w:trPr>
        <w:tc>
          <w:tcPr>
            <w:tcW w:w="10070" w:type="dxa"/>
            <w:gridSpan w:val="4"/>
            <w:shd w:val="clear" w:color="auto" w:fill="auto"/>
            <w:vAlign w:val="center"/>
          </w:tcPr>
          <w:p w14:paraId="0BF3992D" w14:textId="77777777" w:rsidR="00CA639A" w:rsidRDefault="00CA639A" w:rsidP="00DA0197">
            <w:r>
              <w:t>Allison reviewed Mr. Payne’s e-mail indicating we could deliver to the classroom</w:t>
            </w:r>
            <w:r w:rsidR="00D73784">
              <w:t>s of grades 7-12.</w:t>
            </w:r>
          </w:p>
          <w:p w14:paraId="1B480DDF" w14:textId="77777777" w:rsidR="00D73784" w:rsidRDefault="00D73784" w:rsidP="00DA0197">
            <w:r>
              <w:t>Group discussion regarding logistics of meal delivery vs. food delivery to the common area</w:t>
            </w:r>
          </w:p>
          <w:p w14:paraId="3648D22B" w14:textId="77777777" w:rsidR="00D73784" w:rsidRDefault="00D73784" w:rsidP="00DA0197">
            <w:pPr>
              <w:pStyle w:val="ListParagraph"/>
              <w:numPr>
                <w:ilvl w:val="0"/>
                <w:numId w:val="14"/>
              </w:numPr>
            </w:pPr>
            <w:r>
              <w:t>Students do not eat in their classrooms, would have to carry to lunch room</w:t>
            </w:r>
          </w:p>
          <w:p w14:paraId="22B39144" w14:textId="77777777" w:rsidR="00D73784" w:rsidRDefault="00D73784" w:rsidP="00DA0197">
            <w:pPr>
              <w:pStyle w:val="ListParagraph"/>
              <w:numPr>
                <w:ilvl w:val="0"/>
                <w:numId w:val="14"/>
              </w:numPr>
            </w:pPr>
            <w:r>
              <w:t>Some classrooms are locked at lunch time</w:t>
            </w:r>
          </w:p>
          <w:p w14:paraId="5DD8A8C8" w14:textId="77777777" w:rsidR="00D73784" w:rsidRDefault="00D73784" w:rsidP="00DA0197">
            <w:pPr>
              <w:pStyle w:val="ListParagraph"/>
              <w:numPr>
                <w:ilvl w:val="0"/>
                <w:numId w:val="14"/>
              </w:numPr>
            </w:pPr>
            <w:r>
              <w:t>Would need to keep track of rooms to deliver meals to</w:t>
            </w:r>
          </w:p>
          <w:p w14:paraId="5BCFDAA5" w14:textId="77777777" w:rsidR="00D73784" w:rsidRPr="00692553" w:rsidRDefault="00D73784" w:rsidP="00DA0197">
            <w:pPr>
              <w:pStyle w:val="ListParagraph"/>
              <w:numPr>
                <w:ilvl w:val="0"/>
                <w:numId w:val="14"/>
              </w:numPr>
            </w:pPr>
            <w:r>
              <w:t>Current system creates a bottleneck of students waiting in line to get their food since the hot lunch team has to check that each student got their meal. The hot lunch team members are not familiar with all the students.</w:t>
            </w:r>
          </w:p>
        </w:tc>
      </w:tr>
      <w:tr w:rsidR="00CA639A" w:rsidRPr="00692553" w14:paraId="1535587D" w14:textId="77777777" w:rsidTr="00CA639A">
        <w:trPr>
          <w:trHeight w:val="288"/>
        </w:trPr>
        <w:tc>
          <w:tcPr>
            <w:tcW w:w="10070" w:type="dxa"/>
            <w:gridSpan w:val="4"/>
            <w:tcBorders>
              <w:bottom w:val="single" w:sz="12" w:space="0" w:color="BFBFBF" w:themeColor="background1" w:themeShade="BF"/>
            </w:tcBorders>
            <w:shd w:val="clear" w:color="auto" w:fill="auto"/>
            <w:vAlign w:val="center"/>
          </w:tcPr>
          <w:p w14:paraId="3CA4B15F" w14:textId="77777777" w:rsidR="00CA639A" w:rsidRPr="00692553" w:rsidRDefault="00D73784" w:rsidP="00CA639A">
            <w:r>
              <w:t>Allison also discussed the fact that many of our hot lunch volunteers have been with the program for years and we need new members. She has asked her Team Leaders to get new volunteers with children in grades K-3 or other parents who have not volunteered before so that they can learn the procedure from experienced volunteers.</w:t>
            </w:r>
          </w:p>
        </w:tc>
      </w:tr>
      <w:tr w:rsidR="00CA639A" w:rsidRPr="00692553" w14:paraId="32CB0EF5" w14:textId="77777777" w:rsidTr="00CA639A">
        <w:trPr>
          <w:trHeight w:val="288"/>
        </w:trPr>
        <w:tc>
          <w:tcPr>
            <w:tcW w:w="1373" w:type="dxa"/>
            <w:tcBorders>
              <w:top w:val="single" w:sz="12" w:space="0" w:color="BFBFBF" w:themeColor="background1" w:themeShade="BF"/>
            </w:tcBorders>
            <w:shd w:val="clear" w:color="auto" w:fill="F2F2F2" w:themeFill="background1" w:themeFillShade="F2"/>
            <w:vAlign w:val="center"/>
          </w:tcPr>
          <w:p w14:paraId="3A90781F" w14:textId="77777777" w:rsidR="00CA639A" w:rsidRPr="00692553" w:rsidRDefault="00CA639A" w:rsidP="00CA639A">
            <w:pPr>
              <w:pStyle w:val="Heading3"/>
            </w:pPr>
            <w:r>
              <w:t>Conclusions</w:t>
            </w:r>
          </w:p>
        </w:tc>
        <w:tc>
          <w:tcPr>
            <w:tcW w:w="8697" w:type="dxa"/>
            <w:gridSpan w:val="3"/>
            <w:tcBorders>
              <w:top w:val="single" w:sz="12" w:space="0" w:color="BFBFBF" w:themeColor="background1" w:themeShade="BF"/>
            </w:tcBorders>
            <w:shd w:val="clear" w:color="auto" w:fill="auto"/>
            <w:vAlign w:val="center"/>
          </w:tcPr>
          <w:p w14:paraId="11B7B663" w14:textId="77777777" w:rsidR="0017194F" w:rsidRDefault="00D73784" w:rsidP="0017194F">
            <w:r>
              <w:t xml:space="preserve">Delivery to the common area is preferred. </w:t>
            </w:r>
          </w:p>
          <w:p w14:paraId="112C6029" w14:textId="4FDCAD36" w:rsidR="0017194F" w:rsidRDefault="00D73784" w:rsidP="0017194F">
            <w:r>
              <w:t xml:space="preserve">We will label all food items for grades 7-12. </w:t>
            </w:r>
            <w:r w:rsidR="0017194F">
              <w:t>Addendum: leaders to decide if labels will be used for their menu items.</w:t>
            </w:r>
          </w:p>
          <w:p w14:paraId="535D0664" w14:textId="77777777" w:rsidR="00CA639A" w:rsidRPr="00CE6342" w:rsidRDefault="00D73784" w:rsidP="00CA639A">
            <w:r>
              <w:t>Mrs. Story will approach students to assist on hot lunch days (except Subway and Panago).</w:t>
            </w:r>
          </w:p>
        </w:tc>
      </w:tr>
      <w:tr w:rsidR="00CA639A" w:rsidRPr="00692553" w14:paraId="241927F1" w14:textId="77777777" w:rsidTr="00CA639A">
        <w:trPr>
          <w:trHeight w:val="288"/>
        </w:trPr>
        <w:tc>
          <w:tcPr>
            <w:tcW w:w="5909" w:type="dxa"/>
            <w:gridSpan w:val="2"/>
            <w:tcBorders>
              <w:top w:val="single" w:sz="12" w:space="0" w:color="BFBFBF" w:themeColor="background1" w:themeShade="BF"/>
            </w:tcBorders>
            <w:shd w:val="clear" w:color="auto" w:fill="F2F2F2" w:themeFill="background1" w:themeFillShade="F2"/>
            <w:vAlign w:val="center"/>
          </w:tcPr>
          <w:p w14:paraId="3309A4AC" w14:textId="77777777" w:rsidR="00CA639A" w:rsidRPr="00692553" w:rsidRDefault="00CA639A" w:rsidP="00CA639A">
            <w:pPr>
              <w:pStyle w:val="Heading3"/>
            </w:pPr>
            <w:r>
              <w:t>Action items</w:t>
            </w:r>
          </w:p>
        </w:tc>
        <w:tc>
          <w:tcPr>
            <w:tcW w:w="2711" w:type="dxa"/>
            <w:tcBorders>
              <w:top w:val="single" w:sz="12" w:space="0" w:color="BFBFBF" w:themeColor="background1" w:themeShade="BF"/>
            </w:tcBorders>
            <w:shd w:val="clear" w:color="auto" w:fill="F2F2F2" w:themeFill="background1" w:themeFillShade="F2"/>
            <w:vAlign w:val="center"/>
          </w:tcPr>
          <w:p w14:paraId="13FF21E5" w14:textId="77777777" w:rsidR="00CA639A" w:rsidRPr="00692553" w:rsidRDefault="00CA639A" w:rsidP="00CA639A">
            <w:pPr>
              <w:pStyle w:val="Heading3"/>
            </w:pPr>
            <w:r>
              <w:t>Person responsible</w:t>
            </w:r>
          </w:p>
        </w:tc>
        <w:tc>
          <w:tcPr>
            <w:tcW w:w="1450" w:type="dxa"/>
            <w:tcBorders>
              <w:top w:val="single" w:sz="12" w:space="0" w:color="BFBFBF" w:themeColor="background1" w:themeShade="BF"/>
            </w:tcBorders>
            <w:shd w:val="clear" w:color="auto" w:fill="F2F2F2" w:themeFill="background1" w:themeFillShade="F2"/>
            <w:vAlign w:val="center"/>
          </w:tcPr>
          <w:p w14:paraId="3DC405A4" w14:textId="77777777" w:rsidR="00CA639A" w:rsidRPr="00692553" w:rsidRDefault="00CA639A" w:rsidP="00CA639A">
            <w:pPr>
              <w:pStyle w:val="Heading3"/>
            </w:pPr>
            <w:r>
              <w:t>Deadline</w:t>
            </w:r>
          </w:p>
        </w:tc>
      </w:tr>
      <w:tr w:rsidR="00CA639A" w:rsidRPr="00692553" w14:paraId="0773CE3B" w14:textId="77777777" w:rsidTr="00CA639A">
        <w:trPr>
          <w:trHeight w:val="288"/>
        </w:trPr>
        <w:tc>
          <w:tcPr>
            <w:tcW w:w="5909" w:type="dxa"/>
            <w:gridSpan w:val="2"/>
            <w:shd w:val="clear" w:color="auto" w:fill="auto"/>
            <w:vAlign w:val="center"/>
          </w:tcPr>
          <w:p w14:paraId="741E0756" w14:textId="553CE4B9" w:rsidR="00CA639A" w:rsidRPr="00692553" w:rsidRDefault="00531845" w:rsidP="00CA639A">
            <w:r>
              <w:t>Approach students to assist with hot lunch days</w:t>
            </w:r>
          </w:p>
        </w:tc>
        <w:tc>
          <w:tcPr>
            <w:tcW w:w="2711" w:type="dxa"/>
            <w:shd w:val="clear" w:color="auto" w:fill="auto"/>
            <w:vAlign w:val="center"/>
          </w:tcPr>
          <w:p w14:paraId="3F0C76B0" w14:textId="1C1F78D8" w:rsidR="00CA639A" w:rsidRPr="00692553" w:rsidRDefault="00531845" w:rsidP="00CA639A">
            <w:r>
              <w:t>Mrs. Story</w:t>
            </w:r>
          </w:p>
        </w:tc>
        <w:tc>
          <w:tcPr>
            <w:tcW w:w="1450" w:type="dxa"/>
            <w:shd w:val="clear" w:color="auto" w:fill="auto"/>
            <w:vAlign w:val="center"/>
          </w:tcPr>
          <w:p w14:paraId="5C320EEF" w14:textId="33B9161A" w:rsidR="00CA639A" w:rsidRPr="00692553" w:rsidRDefault="00531845" w:rsidP="00CA639A">
            <w:r>
              <w:t>asap</w:t>
            </w:r>
          </w:p>
        </w:tc>
      </w:tr>
      <w:tr w:rsidR="00531845" w:rsidRPr="00692553" w14:paraId="729598E0" w14:textId="77777777" w:rsidTr="00CA639A">
        <w:trPr>
          <w:trHeight w:val="288"/>
        </w:trPr>
        <w:tc>
          <w:tcPr>
            <w:tcW w:w="5909" w:type="dxa"/>
            <w:gridSpan w:val="2"/>
            <w:shd w:val="clear" w:color="auto" w:fill="auto"/>
            <w:vAlign w:val="center"/>
          </w:tcPr>
          <w:p w14:paraId="72867A12" w14:textId="16D579AE" w:rsidR="00531845" w:rsidRDefault="00531845" w:rsidP="00CA639A">
            <w:r>
              <w:t>Enlist new volunteers</w:t>
            </w:r>
          </w:p>
        </w:tc>
        <w:tc>
          <w:tcPr>
            <w:tcW w:w="2711" w:type="dxa"/>
            <w:shd w:val="clear" w:color="auto" w:fill="auto"/>
            <w:vAlign w:val="center"/>
          </w:tcPr>
          <w:p w14:paraId="2C05FD53" w14:textId="16A9BC70" w:rsidR="00531845" w:rsidRDefault="00531845" w:rsidP="00CA639A">
            <w:r>
              <w:t>Team Leaders</w:t>
            </w:r>
          </w:p>
        </w:tc>
        <w:tc>
          <w:tcPr>
            <w:tcW w:w="1450" w:type="dxa"/>
            <w:shd w:val="clear" w:color="auto" w:fill="auto"/>
            <w:vAlign w:val="center"/>
          </w:tcPr>
          <w:p w14:paraId="7CD42B7F" w14:textId="08AEDF52" w:rsidR="00531845" w:rsidRDefault="00531845" w:rsidP="00CA639A">
            <w:r>
              <w:t>asap</w:t>
            </w:r>
          </w:p>
        </w:tc>
      </w:tr>
    </w:tbl>
    <w:p w14:paraId="00BB5407" w14:textId="752A8810" w:rsidR="00531845" w:rsidRDefault="00531845" w:rsidP="00954110">
      <w:r>
        <w:br w:type="page"/>
      </w:r>
    </w:p>
    <w:p w14:paraId="7BB2C312" w14:textId="77777777" w:rsidR="00CA639A" w:rsidRDefault="00CA639A" w:rsidP="00954110"/>
    <w:tbl>
      <w:tblPr>
        <w:tblW w:w="499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14" w:type="dxa"/>
          <w:left w:w="0" w:type="dxa"/>
          <w:bottom w:w="14" w:type="dxa"/>
          <w:right w:w="0" w:type="dxa"/>
        </w:tblCellMar>
        <w:tblLook w:val="0000" w:firstRow="0" w:lastRow="0" w:firstColumn="0" w:lastColumn="0" w:noHBand="0" w:noVBand="0"/>
      </w:tblPr>
      <w:tblGrid>
        <w:gridCol w:w="1472"/>
        <w:gridCol w:w="4859"/>
        <w:gridCol w:w="2904"/>
        <w:gridCol w:w="1553"/>
      </w:tblGrid>
      <w:tr w:rsidR="00CA639A" w:rsidRPr="00692553" w14:paraId="525150C7" w14:textId="77777777" w:rsidTr="00725162">
        <w:trPr>
          <w:trHeight w:val="288"/>
        </w:trPr>
        <w:tc>
          <w:tcPr>
            <w:tcW w:w="1472" w:type="dxa"/>
            <w:tcBorders>
              <w:top w:val="single" w:sz="12" w:space="0" w:color="BFBFBF" w:themeColor="background1" w:themeShade="BF"/>
            </w:tcBorders>
            <w:shd w:val="clear" w:color="auto" w:fill="F2F2F2" w:themeFill="background1" w:themeFillShade="F2"/>
            <w:vAlign w:val="center"/>
          </w:tcPr>
          <w:p w14:paraId="2D933290" w14:textId="77777777" w:rsidR="00CA639A" w:rsidRPr="00692553" w:rsidRDefault="00CA639A" w:rsidP="00CA639A">
            <w:pPr>
              <w:pStyle w:val="Heading3"/>
            </w:pPr>
            <w:r>
              <w:t>Discussion</w:t>
            </w:r>
          </w:p>
        </w:tc>
        <w:tc>
          <w:tcPr>
            <w:tcW w:w="9316" w:type="dxa"/>
            <w:gridSpan w:val="3"/>
            <w:tcBorders>
              <w:top w:val="single" w:sz="12" w:space="0" w:color="BFBFBF" w:themeColor="background1" w:themeShade="BF"/>
            </w:tcBorders>
            <w:shd w:val="clear" w:color="auto" w:fill="auto"/>
            <w:vAlign w:val="center"/>
          </w:tcPr>
          <w:p w14:paraId="030783A0" w14:textId="13F29416" w:rsidR="00CA639A" w:rsidRPr="00CA639A" w:rsidRDefault="00531845" w:rsidP="00CA639A">
            <w:pPr>
              <w:rPr>
                <w:b/>
              </w:rPr>
            </w:pPr>
            <w:r>
              <w:rPr>
                <w:b/>
              </w:rPr>
              <w:t>Sponsorship of the Hot Lunch Program</w:t>
            </w:r>
          </w:p>
        </w:tc>
      </w:tr>
      <w:tr w:rsidR="00CA639A" w:rsidRPr="00692553" w14:paraId="27E169FD" w14:textId="77777777" w:rsidTr="00725162">
        <w:trPr>
          <w:trHeight w:val="288"/>
        </w:trPr>
        <w:tc>
          <w:tcPr>
            <w:tcW w:w="10788" w:type="dxa"/>
            <w:gridSpan w:val="4"/>
            <w:shd w:val="clear" w:color="auto" w:fill="auto"/>
            <w:vAlign w:val="center"/>
          </w:tcPr>
          <w:p w14:paraId="7B829E03" w14:textId="35FF1E10" w:rsidR="00CA639A" w:rsidRDefault="00531845" w:rsidP="00CA639A">
            <w:r>
              <w:t>The committee reviewed a letter designed by Cindy Cannady (not present) and Marie Harty.</w:t>
            </w:r>
          </w:p>
          <w:p w14:paraId="5CF4CA3B" w14:textId="77777777" w:rsidR="00531845" w:rsidRDefault="00531845" w:rsidP="00CA639A">
            <w:r>
              <w:t>Suggestions for revision:</w:t>
            </w:r>
          </w:p>
          <w:p w14:paraId="269E80AF" w14:textId="77777777" w:rsidR="00531845" w:rsidRDefault="00531845" w:rsidP="00531845">
            <w:pPr>
              <w:pStyle w:val="ListParagraph"/>
              <w:numPr>
                <w:ilvl w:val="0"/>
                <w:numId w:val="15"/>
              </w:numPr>
            </w:pPr>
            <w:r>
              <w:t>Add a sentence to indicate that surplus money will go to the beverage machine fund.</w:t>
            </w:r>
          </w:p>
          <w:p w14:paraId="1494B49B" w14:textId="7ACAAA50" w:rsidR="00531845" w:rsidRPr="00692553" w:rsidRDefault="00531845" w:rsidP="00531845">
            <w:pPr>
              <w:pStyle w:val="ListParagraph"/>
              <w:numPr>
                <w:ilvl w:val="0"/>
                <w:numId w:val="15"/>
              </w:numPr>
            </w:pPr>
            <w:r>
              <w:t>Ask for donors to sponsor a child’s hot lunch at a cost of $35</w:t>
            </w:r>
            <w:r w:rsidR="00725162">
              <w:t xml:space="preserve"> per month.</w:t>
            </w:r>
          </w:p>
        </w:tc>
      </w:tr>
      <w:tr w:rsidR="00CA639A" w:rsidRPr="00692553" w14:paraId="39A8B2DE" w14:textId="77777777" w:rsidTr="00725162">
        <w:trPr>
          <w:trHeight w:val="288"/>
        </w:trPr>
        <w:tc>
          <w:tcPr>
            <w:tcW w:w="1472" w:type="dxa"/>
            <w:tcBorders>
              <w:top w:val="single" w:sz="12" w:space="0" w:color="BFBFBF" w:themeColor="background1" w:themeShade="BF"/>
            </w:tcBorders>
            <w:shd w:val="clear" w:color="auto" w:fill="F2F2F2" w:themeFill="background1" w:themeFillShade="F2"/>
            <w:vAlign w:val="center"/>
          </w:tcPr>
          <w:p w14:paraId="236D0E06" w14:textId="77777777" w:rsidR="00CA639A" w:rsidRPr="00692553" w:rsidRDefault="00CA639A" w:rsidP="00CA639A">
            <w:pPr>
              <w:pStyle w:val="Heading3"/>
            </w:pPr>
            <w:r>
              <w:t>Conclusions</w:t>
            </w:r>
          </w:p>
        </w:tc>
        <w:tc>
          <w:tcPr>
            <w:tcW w:w="9316" w:type="dxa"/>
            <w:gridSpan w:val="3"/>
            <w:tcBorders>
              <w:top w:val="single" w:sz="12" w:space="0" w:color="BFBFBF" w:themeColor="background1" w:themeShade="BF"/>
            </w:tcBorders>
            <w:shd w:val="clear" w:color="auto" w:fill="auto"/>
            <w:vAlign w:val="center"/>
          </w:tcPr>
          <w:p w14:paraId="29BFAEFC" w14:textId="58829482" w:rsidR="00CA639A" w:rsidRPr="00CE6342" w:rsidRDefault="00725162" w:rsidP="00CA639A">
            <w:r>
              <w:t>The letter is being sent on behalf of the Daysland School and must be approved by Parent Council.</w:t>
            </w:r>
          </w:p>
        </w:tc>
      </w:tr>
      <w:tr w:rsidR="00CA639A" w:rsidRPr="00692553" w14:paraId="49689987" w14:textId="77777777" w:rsidTr="00725162">
        <w:trPr>
          <w:trHeight w:val="288"/>
        </w:trPr>
        <w:tc>
          <w:tcPr>
            <w:tcW w:w="6331" w:type="dxa"/>
            <w:gridSpan w:val="2"/>
            <w:tcBorders>
              <w:top w:val="single" w:sz="12" w:space="0" w:color="BFBFBF" w:themeColor="background1" w:themeShade="BF"/>
            </w:tcBorders>
            <w:shd w:val="clear" w:color="auto" w:fill="F2F2F2" w:themeFill="background1" w:themeFillShade="F2"/>
            <w:vAlign w:val="center"/>
          </w:tcPr>
          <w:p w14:paraId="17E2C6C4" w14:textId="77777777" w:rsidR="00CA639A" w:rsidRPr="00692553" w:rsidRDefault="00CA639A" w:rsidP="00CA639A">
            <w:pPr>
              <w:pStyle w:val="Heading3"/>
            </w:pPr>
            <w:r>
              <w:t>Action items</w:t>
            </w:r>
          </w:p>
        </w:tc>
        <w:tc>
          <w:tcPr>
            <w:tcW w:w="2904" w:type="dxa"/>
            <w:tcBorders>
              <w:top w:val="single" w:sz="12" w:space="0" w:color="BFBFBF" w:themeColor="background1" w:themeShade="BF"/>
            </w:tcBorders>
            <w:shd w:val="clear" w:color="auto" w:fill="F2F2F2" w:themeFill="background1" w:themeFillShade="F2"/>
            <w:vAlign w:val="center"/>
          </w:tcPr>
          <w:p w14:paraId="71F0180E" w14:textId="77777777" w:rsidR="00CA639A" w:rsidRPr="00692553" w:rsidRDefault="00CA639A" w:rsidP="00CA639A">
            <w:pPr>
              <w:pStyle w:val="Heading3"/>
            </w:pPr>
            <w:r>
              <w:t>Person responsible</w:t>
            </w:r>
          </w:p>
        </w:tc>
        <w:tc>
          <w:tcPr>
            <w:tcW w:w="1553" w:type="dxa"/>
            <w:tcBorders>
              <w:top w:val="single" w:sz="12" w:space="0" w:color="BFBFBF" w:themeColor="background1" w:themeShade="BF"/>
            </w:tcBorders>
            <w:shd w:val="clear" w:color="auto" w:fill="F2F2F2" w:themeFill="background1" w:themeFillShade="F2"/>
            <w:vAlign w:val="center"/>
          </w:tcPr>
          <w:p w14:paraId="22D7BC89" w14:textId="77777777" w:rsidR="00CA639A" w:rsidRPr="00692553" w:rsidRDefault="00CA639A" w:rsidP="00CA639A">
            <w:pPr>
              <w:pStyle w:val="Heading3"/>
            </w:pPr>
            <w:r>
              <w:t>Deadline</w:t>
            </w:r>
          </w:p>
        </w:tc>
      </w:tr>
      <w:tr w:rsidR="00CA639A" w:rsidRPr="00692553" w14:paraId="5DC2582A" w14:textId="77777777" w:rsidTr="00725162">
        <w:trPr>
          <w:trHeight w:val="288"/>
        </w:trPr>
        <w:tc>
          <w:tcPr>
            <w:tcW w:w="6331" w:type="dxa"/>
            <w:gridSpan w:val="2"/>
            <w:shd w:val="clear" w:color="auto" w:fill="auto"/>
            <w:vAlign w:val="center"/>
          </w:tcPr>
          <w:p w14:paraId="4CD6AE01" w14:textId="1763EE40" w:rsidR="00CA639A" w:rsidRPr="00692553" w:rsidRDefault="00725162" w:rsidP="00CA639A">
            <w:r>
              <w:t>Revise letter as suggested and take to Parent Council for approval.</w:t>
            </w:r>
          </w:p>
        </w:tc>
        <w:tc>
          <w:tcPr>
            <w:tcW w:w="2904" w:type="dxa"/>
            <w:shd w:val="clear" w:color="auto" w:fill="auto"/>
            <w:vAlign w:val="center"/>
          </w:tcPr>
          <w:p w14:paraId="62DE2DA9" w14:textId="6FB7D747" w:rsidR="00CA639A" w:rsidRPr="00692553" w:rsidRDefault="00725162" w:rsidP="00CA639A">
            <w:r>
              <w:t>Marie</w:t>
            </w:r>
          </w:p>
        </w:tc>
        <w:tc>
          <w:tcPr>
            <w:tcW w:w="1553" w:type="dxa"/>
            <w:shd w:val="clear" w:color="auto" w:fill="auto"/>
            <w:vAlign w:val="center"/>
          </w:tcPr>
          <w:p w14:paraId="008A894F" w14:textId="4BF4B214" w:rsidR="00CA639A" w:rsidRPr="00692553" w:rsidRDefault="00725162" w:rsidP="00CA639A">
            <w:r>
              <w:t>Sep 23</w:t>
            </w:r>
          </w:p>
        </w:tc>
      </w:tr>
    </w:tbl>
    <w:p w14:paraId="03BD3381" w14:textId="77777777" w:rsidR="00CA639A" w:rsidRDefault="00CA639A" w:rsidP="00954110"/>
    <w:tbl>
      <w:tblPr>
        <w:tblW w:w="499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14" w:type="dxa"/>
          <w:left w:w="0" w:type="dxa"/>
          <w:bottom w:w="14" w:type="dxa"/>
          <w:right w:w="0" w:type="dxa"/>
        </w:tblCellMar>
        <w:tblLook w:val="0000" w:firstRow="0" w:lastRow="0" w:firstColumn="0" w:lastColumn="0" w:noHBand="0" w:noVBand="0"/>
      </w:tblPr>
      <w:tblGrid>
        <w:gridCol w:w="1472"/>
        <w:gridCol w:w="4859"/>
        <w:gridCol w:w="2904"/>
        <w:gridCol w:w="1553"/>
      </w:tblGrid>
      <w:tr w:rsidR="00725162" w:rsidRPr="00692553" w14:paraId="7BD029CB" w14:textId="77777777" w:rsidTr="00725162">
        <w:trPr>
          <w:trHeight w:val="288"/>
        </w:trPr>
        <w:tc>
          <w:tcPr>
            <w:tcW w:w="1472" w:type="dxa"/>
            <w:tcBorders>
              <w:top w:val="single" w:sz="12" w:space="0" w:color="BFBFBF" w:themeColor="background1" w:themeShade="BF"/>
            </w:tcBorders>
            <w:shd w:val="clear" w:color="auto" w:fill="F2F2F2" w:themeFill="background1" w:themeFillShade="F2"/>
            <w:vAlign w:val="center"/>
          </w:tcPr>
          <w:p w14:paraId="5172BD58" w14:textId="77777777" w:rsidR="00725162" w:rsidRPr="00692553" w:rsidRDefault="00725162" w:rsidP="00725162">
            <w:pPr>
              <w:pStyle w:val="Heading3"/>
            </w:pPr>
            <w:r>
              <w:t>Discussion</w:t>
            </w:r>
          </w:p>
        </w:tc>
        <w:tc>
          <w:tcPr>
            <w:tcW w:w="9316" w:type="dxa"/>
            <w:gridSpan w:val="3"/>
            <w:tcBorders>
              <w:top w:val="single" w:sz="12" w:space="0" w:color="BFBFBF" w:themeColor="background1" w:themeShade="BF"/>
            </w:tcBorders>
            <w:shd w:val="clear" w:color="auto" w:fill="auto"/>
            <w:vAlign w:val="center"/>
          </w:tcPr>
          <w:p w14:paraId="39D6ADA3" w14:textId="47D54B92" w:rsidR="00725162" w:rsidRPr="00CA639A" w:rsidRDefault="00725162" w:rsidP="00725162">
            <w:pPr>
              <w:rPr>
                <w:b/>
              </w:rPr>
            </w:pPr>
            <w:r>
              <w:rPr>
                <w:b/>
              </w:rPr>
              <w:t>Online System – daysland.hotlunches.net</w:t>
            </w:r>
          </w:p>
        </w:tc>
      </w:tr>
      <w:tr w:rsidR="00725162" w:rsidRPr="00692553" w14:paraId="5E4C4DB1" w14:textId="77777777" w:rsidTr="00725162">
        <w:trPr>
          <w:trHeight w:val="288"/>
        </w:trPr>
        <w:tc>
          <w:tcPr>
            <w:tcW w:w="10788" w:type="dxa"/>
            <w:gridSpan w:val="4"/>
            <w:shd w:val="clear" w:color="auto" w:fill="auto"/>
            <w:vAlign w:val="center"/>
          </w:tcPr>
          <w:p w14:paraId="08EE9C34" w14:textId="77777777" w:rsidR="00725162" w:rsidRDefault="00725162" w:rsidP="00725162">
            <w:r>
              <w:t xml:space="preserve">Amy will continue as the online systems support person. </w:t>
            </w:r>
          </w:p>
          <w:p w14:paraId="24C6FB20" w14:textId="44EB208D" w:rsidR="00725162" w:rsidRDefault="00725162" w:rsidP="00725162">
            <w:r>
              <w:t>Review of tasks:</w:t>
            </w:r>
          </w:p>
          <w:p w14:paraId="13979998" w14:textId="2DDB90A9" w:rsidR="00725162" w:rsidRDefault="00725162" w:rsidP="00725162">
            <w:pPr>
              <w:pStyle w:val="ListParagraph"/>
              <w:numPr>
                <w:ilvl w:val="0"/>
                <w:numId w:val="16"/>
              </w:numPr>
            </w:pPr>
            <w:r>
              <w:t xml:space="preserve">After the 15th of the month (ordering cut off), Amy runs the monthly </w:t>
            </w:r>
            <w:r w:rsidR="00FB295F">
              <w:t xml:space="preserve">delivery </w:t>
            </w:r>
            <w:r>
              <w:t xml:space="preserve">reports and supply orders for the upcoming month’s hot lunch dates. These are e-mailed to all the team leaders as well as the school (Lori and Shannon). A printout of the delivery reports is posted in the Elementary Kitchen. </w:t>
            </w:r>
            <w:r w:rsidR="00FB295F">
              <w:t xml:space="preserve">Elementary teachers receive a copy of their classroom delivery report. </w:t>
            </w:r>
          </w:p>
          <w:p w14:paraId="5B4972E4" w14:textId="77777777" w:rsidR="00725162" w:rsidRDefault="00725162" w:rsidP="00725162">
            <w:pPr>
              <w:pStyle w:val="ListParagraph"/>
              <w:numPr>
                <w:ilvl w:val="0"/>
                <w:numId w:val="16"/>
              </w:numPr>
            </w:pPr>
            <w:r>
              <w:t>Last year, labels were printed for Subway, Panago and Edo. Subway and Edo put the labels on the meals prior to delivery</w:t>
            </w:r>
            <w:r w:rsidR="00FB295F">
              <w:t xml:space="preserve"> at the school. Panago is not able to label the food before delivery so volunteers do this when the food arrives at the school.</w:t>
            </w:r>
          </w:p>
          <w:p w14:paraId="30D6CEED" w14:textId="2D08F77D" w:rsidR="00FB295F" w:rsidRDefault="00FB295F" w:rsidP="00725162">
            <w:pPr>
              <w:pStyle w:val="ListParagraph"/>
              <w:numPr>
                <w:ilvl w:val="0"/>
                <w:numId w:val="16"/>
              </w:numPr>
            </w:pPr>
            <w:r>
              <w:t>This year we will label all food items delivered to grades 7-12. Elementary grades will continue to distribute food items based on their printed delivery report.</w:t>
            </w:r>
            <w:r w:rsidR="0017194F">
              <w:t xml:space="preserve"> Addendum: leaders to decide if labels will be used for their menu items.</w:t>
            </w:r>
          </w:p>
          <w:p w14:paraId="289459F8" w14:textId="2F4A4193" w:rsidR="00FB295F" w:rsidRPr="00692553" w:rsidRDefault="00FB295F" w:rsidP="00FB295F">
            <w:pPr>
              <w:pStyle w:val="ListParagraph"/>
              <w:numPr>
                <w:ilvl w:val="0"/>
                <w:numId w:val="16"/>
              </w:numPr>
            </w:pPr>
            <w:r>
              <w:t>Labeling of hot dogs was questioned – there is a foil wrapper available so the label can be attached. Labels need to be attached so they are easily seen to assist with distribution.</w:t>
            </w:r>
          </w:p>
        </w:tc>
      </w:tr>
      <w:tr w:rsidR="00725162" w:rsidRPr="00692553" w14:paraId="656BB1DA" w14:textId="77777777" w:rsidTr="00725162">
        <w:trPr>
          <w:trHeight w:val="288"/>
        </w:trPr>
        <w:tc>
          <w:tcPr>
            <w:tcW w:w="1472" w:type="dxa"/>
            <w:tcBorders>
              <w:top w:val="single" w:sz="12" w:space="0" w:color="BFBFBF" w:themeColor="background1" w:themeShade="BF"/>
            </w:tcBorders>
            <w:shd w:val="clear" w:color="auto" w:fill="F2F2F2" w:themeFill="background1" w:themeFillShade="F2"/>
            <w:vAlign w:val="center"/>
          </w:tcPr>
          <w:p w14:paraId="304D6DE5" w14:textId="77777777" w:rsidR="00725162" w:rsidRPr="00692553" w:rsidRDefault="00725162" w:rsidP="00725162">
            <w:pPr>
              <w:pStyle w:val="Heading3"/>
            </w:pPr>
            <w:r>
              <w:t>Conclusions</w:t>
            </w:r>
          </w:p>
        </w:tc>
        <w:tc>
          <w:tcPr>
            <w:tcW w:w="9316" w:type="dxa"/>
            <w:gridSpan w:val="3"/>
            <w:tcBorders>
              <w:top w:val="single" w:sz="12" w:space="0" w:color="BFBFBF" w:themeColor="background1" w:themeShade="BF"/>
            </w:tcBorders>
            <w:shd w:val="clear" w:color="auto" w:fill="auto"/>
            <w:vAlign w:val="center"/>
          </w:tcPr>
          <w:p w14:paraId="257DC7EE" w14:textId="4A40672E" w:rsidR="00725162" w:rsidRPr="00CE6342" w:rsidRDefault="00C111F6" w:rsidP="00C111F6">
            <w:pPr>
              <w:ind w:left="0"/>
            </w:pPr>
            <w:r>
              <w:t xml:space="preserve">  No concerns with the hot lunch online system at this time.</w:t>
            </w:r>
          </w:p>
        </w:tc>
      </w:tr>
      <w:tr w:rsidR="00725162" w:rsidRPr="00692553" w14:paraId="68F5E79E" w14:textId="77777777" w:rsidTr="00725162">
        <w:trPr>
          <w:trHeight w:val="288"/>
        </w:trPr>
        <w:tc>
          <w:tcPr>
            <w:tcW w:w="6331" w:type="dxa"/>
            <w:gridSpan w:val="2"/>
            <w:tcBorders>
              <w:top w:val="single" w:sz="12" w:space="0" w:color="BFBFBF" w:themeColor="background1" w:themeShade="BF"/>
            </w:tcBorders>
            <w:shd w:val="clear" w:color="auto" w:fill="F2F2F2" w:themeFill="background1" w:themeFillShade="F2"/>
            <w:vAlign w:val="center"/>
          </w:tcPr>
          <w:p w14:paraId="6F92E178" w14:textId="77777777" w:rsidR="00725162" w:rsidRPr="00692553" w:rsidRDefault="00725162" w:rsidP="00725162">
            <w:pPr>
              <w:pStyle w:val="Heading3"/>
            </w:pPr>
            <w:r>
              <w:t>Action items</w:t>
            </w:r>
          </w:p>
        </w:tc>
        <w:tc>
          <w:tcPr>
            <w:tcW w:w="2904" w:type="dxa"/>
            <w:tcBorders>
              <w:top w:val="single" w:sz="12" w:space="0" w:color="BFBFBF" w:themeColor="background1" w:themeShade="BF"/>
            </w:tcBorders>
            <w:shd w:val="clear" w:color="auto" w:fill="F2F2F2" w:themeFill="background1" w:themeFillShade="F2"/>
            <w:vAlign w:val="center"/>
          </w:tcPr>
          <w:p w14:paraId="70E09A4C" w14:textId="77777777" w:rsidR="00725162" w:rsidRPr="00692553" w:rsidRDefault="00725162" w:rsidP="00725162">
            <w:pPr>
              <w:pStyle w:val="Heading3"/>
            </w:pPr>
            <w:r>
              <w:t>Person responsible</w:t>
            </w:r>
          </w:p>
        </w:tc>
        <w:tc>
          <w:tcPr>
            <w:tcW w:w="1553" w:type="dxa"/>
            <w:tcBorders>
              <w:top w:val="single" w:sz="12" w:space="0" w:color="BFBFBF" w:themeColor="background1" w:themeShade="BF"/>
            </w:tcBorders>
            <w:shd w:val="clear" w:color="auto" w:fill="F2F2F2" w:themeFill="background1" w:themeFillShade="F2"/>
            <w:vAlign w:val="center"/>
          </w:tcPr>
          <w:p w14:paraId="738C506A" w14:textId="77777777" w:rsidR="00725162" w:rsidRPr="00692553" w:rsidRDefault="00725162" w:rsidP="00725162">
            <w:pPr>
              <w:pStyle w:val="Heading3"/>
            </w:pPr>
            <w:r>
              <w:t>Deadline</w:t>
            </w:r>
          </w:p>
        </w:tc>
      </w:tr>
      <w:tr w:rsidR="00725162" w:rsidRPr="00692553" w14:paraId="35D67CE0" w14:textId="77777777" w:rsidTr="00725162">
        <w:trPr>
          <w:trHeight w:val="288"/>
        </w:trPr>
        <w:tc>
          <w:tcPr>
            <w:tcW w:w="6331" w:type="dxa"/>
            <w:gridSpan w:val="2"/>
            <w:shd w:val="clear" w:color="auto" w:fill="auto"/>
            <w:vAlign w:val="center"/>
          </w:tcPr>
          <w:p w14:paraId="3CC39501" w14:textId="38C75367" w:rsidR="00725162" w:rsidRPr="00692553" w:rsidRDefault="00405360" w:rsidP="00405360">
            <w:r>
              <w:t>Hand-deliver the classroom delivery reports to the new elementary teachers this month and review the monthly procedure.</w:t>
            </w:r>
          </w:p>
        </w:tc>
        <w:tc>
          <w:tcPr>
            <w:tcW w:w="2904" w:type="dxa"/>
            <w:shd w:val="clear" w:color="auto" w:fill="auto"/>
            <w:vAlign w:val="center"/>
          </w:tcPr>
          <w:p w14:paraId="363823D3" w14:textId="5397C9EE" w:rsidR="00725162" w:rsidRPr="00692553" w:rsidRDefault="00405360" w:rsidP="00725162">
            <w:r>
              <w:t>Amy</w:t>
            </w:r>
          </w:p>
        </w:tc>
        <w:tc>
          <w:tcPr>
            <w:tcW w:w="1553" w:type="dxa"/>
            <w:shd w:val="clear" w:color="auto" w:fill="auto"/>
            <w:vAlign w:val="center"/>
          </w:tcPr>
          <w:p w14:paraId="22C3350A" w14:textId="5839B450" w:rsidR="00725162" w:rsidRPr="00692553" w:rsidRDefault="00405360" w:rsidP="00725162">
            <w:r>
              <w:t>After the 15th</w:t>
            </w:r>
          </w:p>
        </w:tc>
      </w:tr>
    </w:tbl>
    <w:p w14:paraId="0C6D9E8E" w14:textId="77777777" w:rsidR="00CA639A" w:rsidRDefault="00CA639A" w:rsidP="00954110"/>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top w:w="14" w:type="dxa"/>
          <w:left w:w="0" w:type="dxa"/>
          <w:bottom w:w="14" w:type="dxa"/>
          <w:right w:w="0" w:type="dxa"/>
        </w:tblCellMar>
        <w:tblLook w:val="0000" w:firstRow="0" w:lastRow="0" w:firstColumn="0" w:lastColumn="0" w:noHBand="0" w:noVBand="0"/>
      </w:tblPr>
      <w:tblGrid>
        <w:gridCol w:w="2026"/>
        <w:gridCol w:w="8784"/>
      </w:tblGrid>
      <w:tr w:rsidR="00987202" w:rsidRPr="00692553" w14:paraId="02859977" w14:textId="77777777" w:rsidTr="00725162">
        <w:trPr>
          <w:trHeight w:val="288"/>
        </w:trPr>
        <w:tc>
          <w:tcPr>
            <w:tcW w:w="2026" w:type="dxa"/>
            <w:tcBorders>
              <w:top w:val="single" w:sz="12" w:space="0" w:color="BFBFBF" w:themeColor="background1" w:themeShade="BF"/>
            </w:tcBorders>
            <w:shd w:val="clear" w:color="auto" w:fill="F2F2F2" w:themeFill="background1" w:themeFillShade="F2"/>
            <w:vAlign w:val="center"/>
          </w:tcPr>
          <w:p w14:paraId="64685406" w14:textId="063D5E23" w:rsidR="00987202" w:rsidRPr="00692553" w:rsidRDefault="00725162" w:rsidP="00D8181B">
            <w:pPr>
              <w:pStyle w:val="Heading3"/>
            </w:pPr>
            <w:r>
              <w:t>adjournment</w:t>
            </w:r>
          </w:p>
        </w:tc>
        <w:tc>
          <w:tcPr>
            <w:tcW w:w="8784" w:type="dxa"/>
            <w:tcBorders>
              <w:top w:val="single" w:sz="12" w:space="0" w:color="BFBFBF" w:themeColor="background1" w:themeShade="BF"/>
            </w:tcBorders>
            <w:shd w:val="clear" w:color="auto" w:fill="auto"/>
            <w:vAlign w:val="center"/>
          </w:tcPr>
          <w:p w14:paraId="116C4AFD" w14:textId="7B511078" w:rsidR="00987202" w:rsidRPr="00692553" w:rsidRDefault="00725162" w:rsidP="00D621F4">
            <w:r>
              <w:t>Meeting adjourned at 9:15</w:t>
            </w:r>
          </w:p>
        </w:tc>
      </w:tr>
      <w:tr w:rsidR="00987202" w:rsidRPr="00692553" w14:paraId="4CA42E19" w14:textId="77777777" w:rsidTr="00725162">
        <w:trPr>
          <w:trHeight w:val="288"/>
        </w:trPr>
        <w:tc>
          <w:tcPr>
            <w:tcW w:w="2026" w:type="dxa"/>
            <w:shd w:val="clear" w:color="auto" w:fill="F2F2F2" w:themeFill="background1" w:themeFillShade="F2"/>
            <w:vAlign w:val="center"/>
          </w:tcPr>
          <w:p w14:paraId="5A5D1DA1" w14:textId="2A971DAF" w:rsidR="00987202" w:rsidRPr="00692553" w:rsidRDefault="00725162" w:rsidP="00D8181B">
            <w:pPr>
              <w:pStyle w:val="Heading3"/>
            </w:pPr>
            <w:r>
              <w:t>Next Meeting</w:t>
            </w:r>
          </w:p>
        </w:tc>
        <w:tc>
          <w:tcPr>
            <w:tcW w:w="8784" w:type="dxa"/>
            <w:shd w:val="clear" w:color="auto" w:fill="auto"/>
            <w:vAlign w:val="center"/>
          </w:tcPr>
          <w:p w14:paraId="41469A8F" w14:textId="3C6F23B2" w:rsidR="00987202" w:rsidRPr="00692553" w:rsidRDefault="00725162" w:rsidP="00D621F4">
            <w:r>
              <w:t xml:space="preserve">To be determined. </w:t>
            </w:r>
          </w:p>
        </w:tc>
      </w:tr>
    </w:tbl>
    <w:p w14:paraId="49E4850C" w14:textId="77777777" w:rsidR="0085168B" w:rsidRPr="00692553" w:rsidRDefault="0085168B" w:rsidP="00BB5323"/>
    <w:sectPr w:rsidR="0085168B" w:rsidRPr="00692553" w:rsidSect="00783522">
      <w:type w:val="continuous"/>
      <w:pgSz w:w="12240" w:h="15840" w:code="1"/>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Ｐ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1C54C6"/>
    <w:lvl w:ilvl="0">
      <w:start w:val="1"/>
      <w:numFmt w:val="decimal"/>
      <w:lvlText w:val="%1."/>
      <w:lvlJc w:val="left"/>
      <w:pPr>
        <w:tabs>
          <w:tab w:val="num" w:pos="1800"/>
        </w:tabs>
        <w:ind w:left="1800" w:hanging="360"/>
      </w:pPr>
    </w:lvl>
  </w:abstractNum>
  <w:abstractNum w:abstractNumId="1">
    <w:nsid w:val="FFFFFF7D"/>
    <w:multiLevelType w:val="singleLevel"/>
    <w:tmpl w:val="06EAA172"/>
    <w:lvl w:ilvl="0">
      <w:start w:val="1"/>
      <w:numFmt w:val="decimal"/>
      <w:lvlText w:val="%1."/>
      <w:lvlJc w:val="left"/>
      <w:pPr>
        <w:tabs>
          <w:tab w:val="num" w:pos="1440"/>
        </w:tabs>
        <w:ind w:left="1440" w:hanging="360"/>
      </w:pPr>
    </w:lvl>
  </w:abstractNum>
  <w:abstractNum w:abstractNumId="2">
    <w:nsid w:val="FFFFFF7E"/>
    <w:multiLevelType w:val="singleLevel"/>
    <w:tmpl w:val="E4A8B756"/>
    <w:lvl w:ilvl="0">
      <w:start w:val="1"/>
      <w:numFmt w:val="decimal"/>
      <w:lvlText w:val="%1."/>
      <w:lvlJc w:val="left"/>
      <w:pPr>
        <w:tabs>
          <w:tab w:val="num" w:pos="1080"/>
        </w:tabs>
        <w:ind w:left="1080" w:hanging="360"/>
      </w:pPr>
    </w:lvl>
  </w:abstractNum>
  <w:abstractNum w:abstractNumId="3">
    <w:nsid w:val="FFFFFF7F"/>
    <w:multiLevelType w:val="singleLevel"/>
    <w:tmpl w:val="FB743EE2"/>
    <w:lvl w:ilvl="0">
      <w:start w:val="1"/>
      <w:numFmt w:val="decimal"/>
      <w:lvlText w:val="%1."/>
      <w:lvlJc w:val="left"/>
      <w:pPr>
        <w:tabs>
          <w:tab w:val="num" w:pos="720"/>
        </w:tabs>
        <w:ind w:left="720" w:hanging="360"/>
      </w:pPr>
    </w:lvl>
  </w:abstractNum>
  <w:abstractNum w:abstractNumId="4">
    <w:nsid w:val="FFFFFF80"/>
    <w:multiLevelType w:val="singleLevel"/>
    <w:tmpl w:val="AB14CFE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09CADB1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B548234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D80110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E3C23DBE"/>
    <w:lvl w:ilvl="0">
      <w:start w:val="1"/>
      <w:numFmt w:val="decimal"/>
      <w:lvlText w:val="%1."/>
      <w:lvlJc w:val="left"/>
      <w:pPr>
        <w:tabs>
          <w:tab w:val="num" w:pos="360"/>
        </w:tabs>
        <w:ind w:left="360" w:hanging="360"/>
      </w:pPr>
    </w:lvl>
  </w:abstractNum>
  <w:abstractNum w:abstractNumId="9">
    <w:nsid w:val="FFFFFF89"/>
    <w:multiLevelType w:val="singleLevel"/>
    <w:tmpl w:val="6C2EA45A"/>
    <w:lvl w:ilvl="0">
      <w:start w:val="1"/>
      <w:numFmt w:val="bullet"/>
      <w:lvlText w:val=""/>
      <w:lvlJc w:val="left"/>
      <w:pPr>
        <w:tabs>
          <w:tab w:val="num" w:pos="360"/>
        </w:tabs>
        <w:ind w:left="360" w:hanging="360"/>
      </w:pPr>
      <w:rPr>
        <w:rFonts w:ascii="Symbol" w:hAnsi="Symbol" w:hint="default"/>
      </w:rPr>
    </w:lvl>
  </w:abstractNum>
  <w:abstractNum w:abstractNumId="10">
    <w:nsid w:val="1730532A"/>
    <w:multiLevelType w:val="hybridMultilevel"/>
    <w:tmpl w:val="61AC591A"/>
    <w:lvl w:ilvl="0" w:tplc="04090001">
      <w:start w:val="1"/>
      <w:numFmt w:val="bullet"/>
      <w:lvlText w:val=""/>
      <w:lvlJc w:val="left"/>
      <w:pPr>
        <w:ind w:left="806" w:hanging="360"/>
      </w:pPr>
      <w:rPr>
        <w:rFonts w:ascii="Symbol" w:hAnsi="Symbol" w:hint="default"/>
      </w:rPr>
    </w:lvl>
    <w:lvl w:ilvl="1" w:tplc="04090003" w:tentative="1">
      <w:start w:val="1"/>
      <w:numFmt w:val="bullet"/>
      <w:lvlText w:val="o"/>
      <w:lvlJc w:val="left"/>
      <w:pPr>
        <w:ind w:left="1526" w:hanging="360"/>
      </w:pPr>
      <w:rPr>
        <w:rFonts w:ascii="Courier New" w:hAnsi="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11">
    <w:nsid w:val="176A7E1C"/>
    <w:multiLevelType w:val="hybridMultilevel"/>
    <w:tmpl w:val="A09E4038"/>
    <w:lvl w:ilvl="0" w:tplc="04090001">
      <w:start w:val="1"/>
      <w:numFmt w:val="bullet"/>
      <w:lvlText w:val=""/>
      <w:lvlJc w:val="left"/>
      <w:pPr>
        <w:ind w:left="806" w:hanging="360"/>
      </w:pPr>
      <w:rPr>
        <w:rFonts w:ascii="Symbol" w:hAnsi="Symbol" w:hint="default"/>
      </w:rPr>
    </w:lvl>
    <w:lvl w:ilvl="1" w:tplc="04090003" w:tentative="1">
      <w:start w:val="1"/>
      <w:numFmt w:val="bullet"/>
      <w:lvlText w:val="o"/>
      <w:lvlJc w:val="left"/>
      <w:pPr>
        <w:ind w:left="1526" w:hanging="360"/>
      </w:pPr>
      <w:rPr>
        <w:rFonts w:ascii="Courier New" w:hAnsi="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12">
    <w:nsid w:val="47FD7E70"/>
    <w:multiLevelType w:val="hybridMultilevel"/>
    <w:tmpl w:val="B51474F0"/>
    <w:lvl w:ilvl="0" w:tplc="04090001">
      <w:start w:val="1"/>
      <w:numFmt w:val="bullet"/>
      <w:lvlText w:val=""/>
      <w:lvlJc w:val="left"/>
      <w:pPr>
        <w:ind w:left="806" w:hanging="360"/>
      </w:pPr>
      <w:rPr>
        <w:rFonts w:ascii="Symbol" w:hAnsi="Symbol" w:hint="default"/>
      </w:rPr>
    </w:lvl>
    <w:lvl w:ilvl="1" w:tplc="04090003" w:tentative="1">
      <w:start w:val="1"/>
      <w:numFmt w:val="bullet"/>
      <w:lvlText w:val="o"/>
      <w:lvlJc w:val="left"/>
      <w:pPr>
        <w:ind w:left="1526" w:hanging="360"/>
      </w:pPr>
      <w:rPr>
        <w:rFonts w:ascii="Courier New" w:hAnsi="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13">
    <w:nsid w:val="48871E69"/>
    <w:multiLevelType w:val="hybridMultilevel"/>
    <w:tmpl w:val="D80AA3D6"/>
    <w:lvl w:ilvl="0" w:tplc="04090001">
      <w:start w:val="1"/>
      <w:numFmt w:val="bullet"/>
      <w:lvlText w:val=""/>
      <w:lvlJc w:val="left"/>
      <w:pPr>
        <w:ind w:left="806" w:hanging="360"/>
      </w:pPr>
      <w:rPr>
        <w:rFonts w:ascii="Symbol" w:hAnsi="Symbol" w:hint="default"/>
      </w:rPr>
    </w:lvl>
    <w:lvl w:ilvl="1" w:tplc="04090003">
      <w:start w:val="1"/>
      <w:numFmt w:val="bullet"/>
      <w:lvlText w:val="o"/>
      <w:lvlJc w:val="left"/>
      <w:pPr>
        <w:ind w:left="1526" w:hanging="360"/>
      </w:pPr>
      <w:rPr>
        <w:rFonts w:ascii="Courier New" w:hAnsi="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14">
    <w:nsid w:val="680562C6"/>
    <w:multiLevelType w:val="hybridMultilevel"/>
    <w:tmpl w:val="427AAD3C"/>
    <w:lvl w:ilvl="0" w:tplc="04090001">
      <w:start w:val="1"/>
      <w:numFmt w:val="bullet"/>
      <w:lvlText w:val=""/>
      <w:lvlJc w:val="left"/>
      <w:pPr>
        <w:ind w:left="806" w:hanging="360"/>
      </w:pPr>
      <w:rPr>
        <w:rFonts w:ascii="Symbol" w:hAnsi="Symbol" w:hint="default"/>
      </w:rPr>
    </w:lvl>
    <w:lvl w:ilvl="1" w:tplc="04090003" w:tentative="1">
      <w:start w:val="1"/>
      <w:numFmt w:val="bullet"/>
      <w:lvlText w:val="o"/>
      <w:lvlJc w:val="left"/>
      <w:pPr>
        <w:ind w:left="1526" w:hanging="360"/>
      </w:pPr>
      <w:rPr>
        <w:rFonts w:ascii="Courier New" w:hAnsi="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15">
    <w:nsid w:val="7D6C6CD6"/>
    <w:multiLevelType w:val="hybridMultilevel"/>
    <w:tmpl w:val="5F302AE2"/>
    <w:lvl w:ilvl="0" w:tplc="04090001">
      <w:start w:val="1"/>
      <w:numFmt w:val="bullet"/>
      <w:lvlText w:val=""/>
      <w:lvlJc w:val="left"/>
      <w:pPr>
        <w:ind w:left="806" w:hanging="360"/>
      </w:pPr>
      <w:rPr>
        <w:rFonts w:ascii="Symbol" w:hAnsi="Symbol" w:hint="default"/>
      </w:rPr>
    </w:lvl>
    <w:lvl w:ilvl="1" w:tplc="04090003" w:tentative="1">
      <w:start w:val="1"/>
      <w:numFmt w:val="bullet"/>
      <w:lvlText w:val="o"/>
      <w:lvlJc w:val="left"/>
      <w:pPr>
        <w:ind w:left="1526" w:hanging="360"/>
      </w:pPr>
      <w:rPr>
        <w:rFonts w:ascii="Courier New" w:hAnsi="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hint="default"/>
      </w:rPr>
    </w:lvl>
    <w:lvl w:ilvl="8" w:tplc="04090005" w:tentative="1">
      <w:start w:val="1"/>
      <w:numFmt w:val="bullet"/>
      <w:lvlText w:val=""/>
      <w:lvlJc w:val="left"/>
      <w:pPr>
        <w:ind w:left="6566"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12"/>
  </w:num>
  <w:num w:numId="13">
    <w:abstractNumId w:val="15"/>
  </w:num>
  <w:num w:numId="14">
    <w:abstractNumId w:val="13"/>
  </w:num>
  <w:num w:numId="15">
    <w:abstractNumId w:val="1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drawingGridHorizontalSpacing w:val="187"/>
  <w:drawingGridVerticalSpacing w:val="187"/>
  <w:doNotUseMarginsForDrawingGridOrigin/>
  <w:drawingGridHorizontalOrigin w:val="1699"/>
  <w:drawingGridVerticalOrigin w:val="1987"/>
  <w:noPunctuationKerning/>
  <w:characterSpacingControl w:val="doNotCompress"/>
  <w:compat>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89A"/>
    <w:rsid w:val="000145A5"/>
    <w:rsid w:val="0001489A"/>
    <w:rsid w:val="00043514"/>
    <w:rsid w:val="000D31F1"/>
    <w:rsid w:val="0017194F"/>
    <w:rsid w:val="002138F0"/>
    <w:rsid w:val="002473FD"/>
    <w:rsid w:val="00273DBF"/>
    <w:rsid w:val="00344FA0"/>
    <w:rsid w:val="003910FA"/>
    <w:rsid w:val="00405360"/>
    <w:rsid w:val="00417272"/>
    <w:rsid w:val="00423E89"/>
    <w:rsid w:val="00456620"/>
    <w:rsid w:val="00486BDC"/>
    <w:rsid w:val="00495E0E"/>
    <w:rsid w:val="004B295C"/>
    <w:rsid w:val="005052C5"/>
    <w:rsid w:val="00531002"/>
    <w:rsid w:val="00531845"/>
    <w:rsid w:val="005F58B2"/>
    <w:rsid w:val="00630A4F"/>
    <w:rsid w:val="00692553"/>
    <w:rsid w:val="00725162"/>
    <w:rsid w:val="0073518E"/>
    <w:rsid w:val="007554A1"/>
    <w:rsid w:val="00783522"/>
    <w:rsid w:val="007C174F"/>
    <w:rsid w:val="0085168B"/>
    <w:rsid w:val="008B2336"/>
    <w:rsid w:val="008F49C0"/>
    <w:rsid w:val="00954110"/>
    <w:rsid w:val="00987202"/>
    <w:rsid w:val="00AE3851"/>
    <w:rsid w:val="00B84015"/>
    <w:rsid w:val="00BB5323"/>
    <w:rsid w:val="00BF65DF"/>
    <w:rsid w:val="00C111F6"/>
    <w:rsid w:val="00C166AB"/>
    <w:rsid w:val="00CA639A"/>
    <w:rsid w:val="00CB3760"/>
    <w:rsid w:val="00CE6342"/>
    <w:rsid w:val="00D621F4"/>
    <w:rsid w:val="00D73784"/>
    <w:rsid w:val="00D8181B"/>
    <w:rsid w:val="00DA0197"/>
    <w:rsid w:val="00DF3C70"/>
    <w:rsid w:val="00E43BAB"/>
    <w:rsid w:val="00E4591C"/>
    <w:rsid w:val="00E60E43"/>
    <w:rsid w:val="00E71DBA"/>
    <w:rsid w:val="00EA2581"/>
    <w:rsid w:val="00FB295F"/>
    <w:rsid w:val="00FD0D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41DB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atentStyles>
  <w:style w:type="paragraph" w:default="1" w:styleId="Normal">
    <w:name w:val="Normal"/>
    <w:qFormat/>
    <w:rsid w:val="00344FA0"/>
    <w:pPr>
      <w:ind w:left="86"/>
    </w:pPr>
    <w:rPr>
      <w:rFonts w:asciiTheme="minorHAnsi" w:hAnsiTheme="minorHAnsi"/>
      <w:spacing w:val="4"/>
      <w:sz w:val="16"/>
      <w:szCs w:val="18"/>
    </w:rPr>
  </w:style>
  <w:style w:type="paragraph" w:styleId="Heading1">
    <w:name w:val="heading 1"/>
    <w:basedOn w:val="Normal"/>
    <w:next w:val="Normal"/>
    <w:qFormat/>
    <w:rsid w:val="00344FA0"/>
    <w:pPr>
      <w:ind w:left="0"/>
      <w:outlineLvl w:val="0"/>
    </w:pPr>
    <w:rPr>
      <w:rFonts w:asciiTheme="majorHAnsi" w:hAnsiTheme="majorHAnsi"/>
      <w:caps/>
      <w:color w:val="7F7F7F" w:themeColor="text1" w:themeTint="80"/>
      <w:sz w:val="32"/>
    </w:rPr>
  </w:style>
  <w:style w:type="paragraph" w:styleId="Heading2">
    <w:name w:val="heading 2"/>
    <w:basedOn w:val="Normal"/>
    <w:next w:val="Normal"/>
    <w:qFormat/>
    <w:rsid w:val="005F58B2"/>
    <w:pPr>
      <w:spacing w:before="240" w:after="120"/>
      <w:ind w:left="0"/>
      <w:outlineLvl w:val="1"/>
    </w:pPr>
    <w:rPr>
      <w:rFonts w:asciiTheme="majorHAnsi" w:hAnsiTheme="majorHAnsi"/>
      <w:sz w:val="24"/>
    </w:rPr>
  </w:style>
  <w:style w:type="paragraph" w:styleId="Heading3">
    <w:name w:val="heading 3"/>
    <w:basedOn w:val="Normal"/>
    <w:next w:val="Normal"/>
    <w:qFormat/>
    <w:rsid w:val="005F58B2"/>
    <w:pPr>
      <w:spacing w:before="40" w:after="40"/>
      <w:outlineLvl w:val="2"/>
    </w:pPr>
    <w:rPr>
      <w:b/>
      <w:caps/>
      <w:color w:val="7F7F7F" w:themeColor="text1" w:themeTint="80"/>
    </w:rPr>
  </w:style>
  <w:style w:type="paragraph" w:styleId="Heading4">
    <w:name w:val="heading 4"/>
    <w:basedOn w:val="Normal"/>
    <w:next w:val="Normal"/>
    <w:qFormat/>
    <w:rsid w:val="00344FA0"/>
    <w:pPr>
      <w:ind w:left="0"/>
      <w:outlineLvl w:val="3"/>
    </w:pPr>
    <w:rPr>
      <w:caps/>
    </w:rPr>
  </w:style>
  <w:style w:type="paragraph" w:styleId="Heading5">
    <w:name w:val="heading 5"/>
    <w:basedOn w:val="Normal"/>
    <w:next w:val="Normal"/>
    <w:semiHidden/>
    <w:unhideWhenUsed/>
    <w:rsid w:val="00456620"/>
    <w:pPr>
      <w:jc w:val="right"/>
      <w:outlineLvl w:val="4"/>
    </w:pPr>
    <w:rPr>
      <w:cap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818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unhideWhenUsed/>
    <w:rsid w:val="00CB3760"/>
    <w:rPr>
      <w:rFonts w:cs="Tahoma"/>
      <w:szCs w:val="16"/>
    </w:rPr>
  </w:style>
  <w:style w:type="paragraph" w:styleId="Title">
    <w:name w:val="Title"/>
    <w:basedOn w:val="Normal"/>
    <w:next w:val="Normal"/>
    <w:link w:val="TitleChar"/>
    <w:qFormat/>
    <w:rsid w:val="005F58B2"/>
    <w:pPr>
      <w:spacing w:after="80"/>
      <w:ind w:left="0"/>
    </w:pPr>
    <w:rPr>
      <w:rFonts w:asciiTheme="majorHAnsi" w:hAnsiTheme="majorHAnsi"/>
      <w:color w:val="404040" w:themeColor="text1" w:themeTint="BF"/>
      <w:sz w:val="40"/>
    </w:rPr>
  </w:style>
  <w:style w:type="character" w:customStyle="1" w:styleId="TitleChar">
    <w:name w:val="Title Char"/>
    <w:basedOn w:val="DefaultParagraphFont"/>
    <w:link w:val="Title"/>
    <w:rsid w:val="005F58B2"/>
    <w:rPr>
      <w:rFonts w:asciiTheme="majorHAnsi" w:hAnsiTheme="majorHAnsi"/>
      <w:color w:val="404040" w:themeColor="text1" w:themeTint="BF"/>
      <w:spacing w:val="4"/>
      <w:sz w:val="40"/>
      <w:szCs w:val="18"/>
    </w:rPr>
  </w:style>
  <w:style w:type="paragraph" w:customStyle="1" w:styleId="Details">
    <w:name w:val="Details"/>
    <w:basedOn w:val="Normal"/>
    <w:unhideWhenUsed/>
    <w:qFormat/>
    <w:rsid w:val="00344FA0"/>
    <w:pPr>
      <w:ind w:left="0"/>
      <w:jc w:val="right"/>
    </w:pPr>
    <w:rPr>
      <w:caps/>
    </w:rPr>
  </w:style>
  <w:style w:type="character" w:styleId="PlaceholderText">
    <w:name w:val="Placeholder Text"/>
    <w:basedOn w:val="DefaultParagraphFont"/>
    <w:uiPriority w:val="99"/>
    <w:semiHidden/>
    <w:rsid w:val="005F58B2"/>
    <w:rPr>
      <w:color w:val="808080"/>
    </w:rPr>
  </w:style>
  <w:style w:type="paragraph" w:styleId="ListParagraph">
    <w:name w:val="List Paragraph"/>
    <w:basedOn w:val="Normal"/>
    <w:uiPriority w:val="34"/>
    <w:unhideWhenUsed/>
    <w:qFormat/>
    <w:rsid w:val="00273DB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atentStyles>
  <w:style w:type="paragraph" w:default="1" w:styleId="Normal">
    <w:name w:val="Normal"/>
    <w:qFormat/>
    <w:rsid w:val="00344FA0"/>
    <w:pPr>
      <w:ind w:left="86"/>
    </w:pPr>
    <w:rPr>
      <w:rFonts w:asciiTheme="minorHAnsi" w:hAnsiTheme="minorHAnsi"/>
      <w:spacing w:val="4"/>
      <w:sz w:val="16"/>
      <w:szCs w:val="18"/>
    </w:rPr>
  </w:style>
  <w:style w:type="paragraph" w:styleId="Heading1">
    <w:name w:val="heading 1"/>
    <w:basedOn w:val="Normal"/>
    <w:next w:val="Normal"/>
    <w:qFormat/>
    <w:rsid w:val="00344FA0"/>
    <w:pPr>
      <w:ind w:left="0"/>
      <w:outlineLvl w:val="0"/>
    </w:pPr>
    <w:rPr>
      <w:rFonts w:asciiTheme="majorHAnsi" w:hAnsiTheme="majorHAnsi"/>
      <w:caps/>
      <w:color w:val="7F7F7F" w:themeColor="text1" w:themeTint="80"/>
      <w:sz w:val="32"/>
    </w:rPr>
  </w:style>
  <w:style w:type="paragraph" w:styleId="Heading2">
    <w:name w:val="heading 2"/>
    <w:basedOn w:val="Normal"/>
    <w:next w:val="Normal"/>
    <w:qFormat/>
    <w:rsid w:val="005F58B2"/>
    <w:pPr>
      <w:spacing w:before="240" w:after="120"/>
      <w:ind w:left="0"/>
      <w:outlineLvl w:val="1"/>
    </w:pPr>
    <w:rPr>
      <w:rFonts w:asciiTheme="majorHAnsi" w:hAnsiTheme="majorHAnsi"/>
      <w:sz w:val="24"/>
    </w:rPr>
  </w:style>
  <w:style w:type="paragraph" w:styleId="Heading3">
    <w:name w:val="heading 3"/>
    <w:basedOn w:val="Normal"/>
    <w:next w:val="Normal"/>
    <w:qFormat/>
    <w:rsid w:val="005F58B2"/>
    <w:pPr>
      <w:spacing w:before="40" w:after="40"/>
      <w:outlineLvl w:val="2"/>
    </w:pPr>
    <w:rPr>
      <w:b/>
      <w:caps/>
      <w:color w:val="7F7F7F" w:themeColor="text1" w:themeTint="80"/>
    </w:rPr>
  </w:style>
  <w:style w:type="paragraph" w:styleId="Heading4">
    <w:name w:val="heading 4"/>
    <w:basedOn w:val="Normal"/>
    <w:next w:val="Normal"/>
    <w:qFormat/>
    <w:rsid w:val="00344FA0"/>
    <w:pPr>
      <w:ind w:left="0"/>
      <w:outlineLvl w:val="3"/>
    </w:pPr>
    <w:rPr>
      <w:caps/>
    </w:rPr>
  </w:style>
  <w:style w:type="paragraph" w:styleId="Heading5">
    <w:name w:val="heading 5"/>
    <w:basedOn w:val="Normal"/>
    <w:next w:val="Normal"/>
    <w:semiHidden/>
    <w:unhideWhenUsed/>
    <w:rsid w:val="00456620"/>
    <w:pPr>
      <w:jc w:val="right"/>
      <w:outlineLvl w:val="4"/>
    </w:pPr>
    <w:rPr>
      <w:cap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818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unhideWhenUsed/>
    <w:rsid w:val="00CB3760"/>
    <w:rPr>
      <w:rFonts w:cs="Tahoma"/>
      <w:szCs w:val="16"/>
    </w:rPr>
  </w:style>
  <w:style w:type="paragraph" w:styleId="Title">
    <w:name w:val="Title"/>
    <w:basedOn w:val="Normal"/>
    <w:next w:val="Normal"/>
    <w:link w:val="TitleChar"/>
    <w:qFormat/>
    <w:rsid w:val="005F58B2"/>
    <w:pPr>
      <w:spacing w:after="80"/>
      <w:ind w:left="0"/>
    </w:pPr>
    <w:rPr>
      <w:rFonts w:asciiTheme="majorHAnsi" w:hAnsiTheme="majorHAnsi"/>
      <w:color w:val="404040" w:themeColor="text1" w:themeTint="BF"/>
      <w:sz w:val="40"/>
    </w:rPr>
  </w:style>
  <w:style w:type="character" w:customStyle="1" w:styleId="TitleChar">
    <w:name w:val="Title Char"/>
    <w:basedOn w:val="DefaultParagraphFont"/>
    <w:link w:val="Title"/>
    <w:rsid w:val="005F58B2"/>
    <w:rPr>
      <w:rFonts w:asciiTheme="majorHAnsi" w:hAnsiTheme="majorHAnsi"/>
      <w:color w:val="404040" w:themeColor="text1" w:themeTint="BF"/>
      <w:spacing w:val="4"/>
      <w:sz w:val="40"/>
      <w:szCs w:val="18"/>
    </w:rPr>
  </w:style>
  <w:style w:type="paragraph" w:customStyle="1" w:styleId="Details">
    <w:name w:val="Details"/>
    <w:basedOn w:val="Normal"/>
    <w:unhideWhenUsed/>
    <w:qFormat/>
    <w:rsid w:val="00344FA0"/>
    <w:pPr>
      <w:ind w:left="0"/>
      <w:jc w:val="right"/>
    </w:pPr>
    <w:rPr>
      <w:caps/>
    </w:rPr>
  </w:style>
  <w:style w:type="character" w:styleId="PlaceholderText">
    <w:name w:val="Placeholder Text"/>
    <w:basedOn w:val="DefaultParagraphFont"/>
    <w:uiPriority w:val="99"/>
    <w:semiHidden/>
    <w:rsid w:val="005F58B2"/>
    <w:rPr>
      <w:color w:val="808080"/>
    </w:rPr>
  </w:style>
  <w:style w:type="paragraph" w:styleId="ListParagraph">
    <w:name w:val="List Paragraph"/>
    <w:basedOn w:val="Normal"/>
    <w:uiPriority w:val="34"/>
    <w:unhideWhenUsed/>
    <w:qFormat/>
    <w:rsid w:val="00273D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937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 Id="rId9" Type="http://schemas.openxmlformats.org/officeDocument/2006/relationships/webSettings" Target="webSettings.xml"/><Relationship Id="rId1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private:var:folders:0r:1jl87clx0391h68x341cykn80000gn:T:TM02806290"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ACE70D509A6FE48A29176FC5C89AC91"/>
        <w:category>
          <w:name w:val="General"/>
          <w:gallery w:val="placeholder"/>
        </w:category>
        <w:types>
          <w:type w:val="bbPlcHdr"/>
        </w:types>
        <w:behaviors>
          <w:behavior w:val="content"/>
        </w:behaviors>
        <w:guid w:val="{93F1CA33-FF10-FE42-BC36-02307DC711F0}"/>
      </w:docPartPr>
      <w:docPartBody>
        <w:p w:rsidR="00CC4A42" w:rsidRDefault="00CC4A42">
          <w:pPr>
            <w:pStyle w:val="1ACE70D509A6FE48A29176FC5C89AC91"/>
          </w:pPr>
          <w:r>
            <w:t>[Click to 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Ｐゴシック">
    <w:charset w:val="4E"/>
    <w:family w:val="auto"/>
    <w:pitch w:val="variable"/>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4A42"/>
    <w:rsid w:val="00B87918"/>
    <w:rsid w:val="00CC4A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FA0FD4644D6FBA49A0E7C6922792D45C">
    <w:name w:val="FA0FD4644D6FBA49A0E7C6922792D45C"/>
  </w:style>
  <w:style w:type="paragraph" w:customStyle="1" w:styleId="1ACE70D509A6FE48A29176FC5C89AC91">
    <w:name w:val="1ACE70D509A6FE48A29176FC5C89AC91"/>
  </w:style>
  <w:style w:type="paragraph" w:customStyle="1" w:styleId="F6917C11F315DA43B4EBD9BFE823771F">
    <w:name w:val="F6917C11F315DA43B4EBD9BFE823771F"/>
  </w:style>
  <w:style w:type="paragraph" w:customStyle="1" w:styleId="0C61B9B1097BB4409E39F4BFAA8CF524">
    <w:name w:val="0C61B9B1097BB4409E39F4BFAA8CF524"/>
  </w:style>
  <w:style w:type="paragraph" w:customStyle="1" w:styleId="100D613168869E4385DB698AE68CCECA">
    <w:name w:val="100D613168869E4385DB698AE68CCECA"/>
  </w:style>
  <w:style w:type="paragraph" w:customStyle="1" w:styleId="8524A55703E8CE4A97B0D1FE2EFAC41B">
    <w:name w:val="8524A55703E8CE4A97B0D1FE2EFAC41B"/>
  </w:style>
  <w:style w:type="paragraph" w:customStyle="1" w:styleId="9C1F78F1B56F584995D1864E9FC5C101">
    <w:name w:val="9C1F78F1B56F584995D1864E9FC5C101"/>
  </w:style>
  <w:style w:type="paragraph" w:customStyle="1" w:styleId="CF5B58344405E14EB6FACDCD322A8C77">
    <w:name w:val="CF5B58344405E14EB6FACDCD322A8C77"/>
  </w:style>
  <w:style w:type="paragraph" w:customStyle="1" w:styleId="C3CDC7A09076C1489D7CEE5B63DAFA74">
    <w:name w:val="C3CDC7A09076C1489D7CEE5B63DAFA74"/>
  </w:style>
  <w:style w:type="paragraph" w:customStyle="1" w:styleId="EC61573E619BA445950B380287ACEE1C">
    <w:name w:val="EC61573E619BA445950B380287ACEE1C"/>
  </w:style>
  <w:style w:type="paragraph" w:customStyle="1" w:styleId="F47E8009268F344C8CFAAC9B6F05883F">
    <w:name w:val="F47E8009268F344C8CFAAC9B6F05883F"/>
  </w:style>
  <w:style w:type="paragraph" w:customStyle="1" w:styleId="1E28D05CA3D052479EBAF87429A28B2A">
    <w:name w:val="1E28D05CA3D052479EBAF87429A28B2A"/>
  </w:style>
  <w:style w:type="paragraph" w:customStyle="1" w:styleId="6A12ABF68B474541B3C2225679CBB7E2">
    <w:name w:val="6A12ABF68B474541B3C2225679CBB7E2"/>
  </w:style>
  <w:style w:type="paragraph" w:customStyle="1" w:styleId="81FA04360E2EEE44B83D46F68A25B4C5">
    <w:name w:val="81FA04360E2EEE44B83D46F68A25B4C5"/>
  </w:style>
  <w:style w:type="paragraph" w:customStyle="1" w:styleId="005F078E8AEC5F44ABBC9DE9B05856C2">
    <w:name w:val="005F078E8AEC5F44ABBC9DE9B05856C2"/>
  </w:style>
  <w:style w:type="paragraph" w:customStyle="1" w:styleId="39763AC7640FA34ABD0D0F3A1C810AA6">
    <w:name w:val="39763AC7640FA34ABD0D0F3A1C810AA6"/>
  </w:style>
  <w:style w:type="paragraph" w:customStyle="1" w:styleId="34AB614675BA4E448150019D7DB3DB45">
    <w:name w:val="34AB614675BA4E448150019D7DB3DB45"/>
  </w:style>
  <w:style w:type="paragraph" w:customStyle="1" w:styleId="01CD88470EE29D47A4EE37BE7F7C4B56">
    <w:name w:val="01CD88470EE29D47A4EE37BE7F7C4B56"/>
  </w:style>
  <w:style w:type="paragraph" w:customStyle="1" w:styleId="875544DF37113A4F9145C42AA3707863">
    <w:name w:val="875544DF37113A4F9145C42AA3707863"/>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FA0FD4644D6FBA49A0E7C6922792D45C">
    <w:name w:val="FA0FD4644D6FBA49A0E7C6922792D45C"/>
  </w:style>
  <w:style w:type="paragraph" w:customStyle="1" w:styleId="1ACE70D509A6FE48A29176FC5C89AC91">
    <w:name w:val="1ACE70D509A6FE48A29176FC5C89AC91"/>
  </w:style>
  <w:style w:type="paragraph" w:customStyle="1" w:styleId="F6917C11F315DA43B4EBD9BFE823771F">
    <w:name w:val="F6917C11F315DA43B4EBD9BFE823771F"/>
  </w:style>
  <w:style w:type="paragraph" w:customStyle="1" w:styleId="0C61B9B1097BB4409E39F4BFAA8CF524">
    <w:name w:val="0C61B9B1097BB4409E39F4BFAA8CF524"/>
  </w:style>
  <w:style w:type="paragraph" w:customStyle="1" w:styleId="100D613168869E4385DB698AE68CCECA">
    <w:name w:val="100D613168869E4385DB698AE68CCECA"/>
  </w:style>
  <w:style w:type="paragraph" w:customStyle="1" w:styleId="8524A55703E8CE4A97B0D1FE2EFAC41B">
    <w:name w:val="8524A55703E8CE4A97B0D1FE2EFAC41B"/>
  </w:style>
  <w:style w:type="paragraph" w:customStyle="1" w:styleId="9C1F78F1B56F584995D1864E9FC5C101">
    <w:name w:val="9C1F78F1B56F584995D1864E9FC5C101"/>
  </w:style>
  <w:style w:type="paragraph" w:customStyle="1" w:styleId="CF5B58344405E14EB6FACDCD322A8C77">
    <w:name w:val="CF5B58344405E14EB6FACDCD322A8C77"/>
  </w:style>
  <w:style w:type="paragraph" w:customStyle="1" w:styleId="C3CDC7A09076C1489D7CEE5B63DAFA74">
    <w:name w:val="C3CDC7A09076C1489D7CEE5B63DAFA74"/>
  </w:style>
  <w:style w:type="paragraph" w:customStyle="1" w:styleId="EC61573E619BA445950B380287ACEE1C">
    <w:name w:val="EC61573E619BA445950B380287ACEE1C"/>
  </w:style>
  <w:style w:type="paragraph" w:customStyle="1" w:styleId="F47E8009268F344C8CFAAC9B6F05883F">
    <w:name w:val="F47E8009268F344C8CFAAC9B6F05883F"/>
  </w:style>
  <w:style w:type="paragraph" w:customStyle="1" w:styleId="1E28D05CA3D052479EBAF87429A28B2A">
    <w:name w:val="1E28D05CA3D052479EBAF87429A28B2A"/>
  </w:style>
  <w:style w:type="paragraph" w:customStyle="1" w:styleId="6A12ABF68B474541B3C2225679CBB7E2">
    <w:name w:val="6A12ABF68B474541B3C2225679CBB7E2"/>
  </w:style>
  <w:style w:type="paragraph" w:customStyle="1" w:styleId="81FA04360E2EEE44B83D46F68A25B4C5">
    <w:name w:val="81FA04360E2EEE44B83D46F68A25B4C5"/>
  </w:style>
  <w:style w:type="paragraph" w:customStyle="1" w:styleId="005F078E8AEC5F44ABBC9DE9B05856C2">
    <w:name w:val="005F078E8AEC5F44ABBC9DE9B05856C2"/>
  </w:style>
  <w:style w:type="paragraph" w:customStyle="1" w:styleId="39763AC7640FA34ABD0D0F3A1C810AA6">
    <w:name w:val="39763AC7640FA34ABD0D0F3A1C810AA6"/>
  </w:style>
  <w:style w:type="paragraph" w:customStyle="1" w:styleId="34AB614675BA4E448150019D7DB3DB45">
    <w:name w:val="34AB614675BA4E448150019D7DB3DB45"/>
  </w:style>
  <w:style w:type="paragraph" w:customStyle="1" w:styleId="01CD88470EE29D47A4EE37BE7F7C4B56">
    <w:name w:val="01CD88470EE29D47A4EE37BE7F7C4B56"/>
  </w:style>
  <w:style w:type="paragraph" w:customStyle="1" w:styleId="875544DF37113A4F9145C42AA3707863">
    <w:name w:val="875544DF37113A4F9145C42AA37078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2035-01-01T08:00:00+00:00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729966</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 xsi:nil="true"/>
    <Markets xmlns="4873beb7-5857-4685-be1f-d57550cc96cc"/>
    <OriginAsset xmlns="4873beb7-5857-4685-be1f-d57550cc96cc" xsi:nil="true"/>
    <AssetStart xmlns="4873beb7-5857-4685-be1f-d57550cc96cc">2011-12-21T17:44:00+00:00</AssetStart>
    <FriendlyTitle xmlns="4873beb7-5857-4685-be1f-d57550cc96cc" xsi:nil="true"/>
    <MarketSpecific xmlns="4873beb7-5857-4685-be1f-d57550cc96cc">false</MarketSpecific>
    <TPNamespace xmlns="4873beb7-5857-4685-be1f-d57550cc96cc" xsi:nil="true"/>
    <PublishStatusLookup xmlns="4873beb7-5857-4685-be1f-d57550cc96cc">
      <Value>1386268</Value>
      <Value>1386269</Value>
    </PublishStatusLookup>
    <APAuthor xmlns="4873beb7-5857-4685-be1f-d57550cc96cc">
      <UserInfo>
        <DisplayName>REDMOND\v-miyaki</DisplayName>
        <AccountId>1928</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2007 Template UpLeveling Do Not HandOff</UALocComments>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2007 Default</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TP102806289</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14</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LocMarketGroupTiers2 xmlns="4873beb7-5857-4685-be1f-d57550cc96cc">,t:Tier 1,t:Tier 2,t:Tier 3,</LocMarketGroupTiers2>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8A247-A38C-4469-995D-2979F1DBDE4E}">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55F35B70-A9C7-4FA4-A013-CFD12FFC00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881A6F-4649-415F-BBD2-9727EF107B40}">
  <ds:schemaRefs>
    <ds:schemaRef ds:uri="http://schemas.microsoft.com/sharepoint/v3/contenttype/forms"/>
  </ds:schemaRefs>
</ds:datastoreItem>
</file>

<file path=customXml/itemProps4.xml><?xml version="1.0" encoding="utf-8"?>
<ds:datastoreItem xmlns:ds="http://schemas.openxmlformats.org/officeDocument/2006/customXml" ds:itemID="{2F9DBDF4-2482-E74A-BBAF-186C13801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TM02806290</Template>
  <TotalTime>153</TotalTime>
  <Pages>3</Pages>
  <Words>1366</Words>
  <Characters>7787</Characters>
  <Application>Microsoft Macintosh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Meeting minutes</vt:lpstr>
    </vt:vector>
  </TitlesOfParts>
  <Company>Microsoft Corporation</Company>
  <LinksUpToDate>false</LinksUpToDate>
  <CharactersWithSpaces>9135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minutes</dc:title>
  <dc:creator>Amy Wieschorster</dc:creator>
  <cp:lastModifiedBy>Amy Wieschorster</cp:lastModifiedBy>
  <cp:revision>7</cp:revision>
  <cp:lastPrinted>2015-09-14T21:12:00Z</cp:lastPrinted>
  <dcterms:created xsi:type="dcterms:W3CDTF">2015-09-14T20:53:00Z</dcterms:created>
  <dcterms:modified xsi:type="dcterms:W3CDTF">2015-09-29T03:00:00Z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TC010184111033</vt:lpwstr>
  </property>
  <property fmtid="{D5CDD505-2E9C-101B-9397-08002B2CF9AE}" pid="3" name="ContentTypeId">
    <vt:lpwstr>0x0101006EDDDB5EE6D98C44930B742096920B300400F5B6D36B3EF94B4E9A635CDF2A18F5B8</vt:lpwstr>
  </property>
  <property fmtid="{D5CDD505-2E9C-101B-9397-08002B2CF9AE}" pid="4" name="InternalTags">
    <vt:lpwstr/>
  </property>
  <property fmtid="{D5CDD505-2E9C-101B-9397-08002B2CF9AE}" pid="5" name="FeatureTags">
    <vt:lpwstr/>
  </property>
  <property fmtid="{D5CDD505-2E9C-101B-9397-08002B2CF9AE}" pid="6" name="LocalizationTags">
    <vt:lpwstr/>
  </property>
  <property fmtid="{D5CDD505-2E9C-101B-9397-08002B2CF9AE}" pid="7" name="ScenarioTags">
    <vt:lpwstr/>
  </property>
  <property fmtid="{D5CDD505-2E9C-101B-9397-08002B2CF9AE}" pid="8" name="CampaignTags">
    <vt:lpwstr/>
  </property>
  <property fmtid="{D5CDD505-2E9C-101B-9397-08002B2CF9AE}" pid="9" name="LocMarketGroupTiers">
    <vt:lpwstr>,t:Tier 1,t:Tier 2,t:Tier 3,</vt:lpwstr>
  </property>
</Properties>
</file>